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28D" w:rsidRDefault="00F8328D" w:rsidP="00F8328D">
      <w:pPr>
        <w:pStyle w:val="ConsPlusNormal"/>
        <w:jc w:val="both"/>
      </w:pPr>
    </w:p>
    <w:p w:rsidR="00F8328D" w:rsidRDefault="00F8328D" w:rsidP="00F8328D">
      <w:pPr>
        <w:pStyle w:val="ConsPlusNormal"/>
        <w:jc w:val="both"/>
      </w:pPr>
    </w:p>
    <w:p w:rsidR="00F8328D" w:rsidRDefault="00F8328D" w:rsidP="00F8328D">
      <w:pPr>
        <w:pStyle w:val="ConsPlusNormal"/>
        <w:jc w:val="both"/>
      </w:pPr>
    </w:p>
    <w:p w:rsidR="00680291" w:rsidRPr="007E530C" w:rsidRDefault="00680291" w:rsidP="00680291">
      <w:pPr>
        <w:jc w:val="center"/>
        <w:rPr>
          <w:b/>
          <w:sz w:val="32"/>
          <w:szCs w:val="32"/>
        </w:rPr>
      </w:pPr>
      <w:r w:rsidRPr="007E530C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СЕЛИНСКОГО СЕЛЬСКОГО ПОСЕЛЕНИЯ</w:t>
      </w:r>
      <w:r w:rsidRPr="007E530C">
        <w:rPr>
          <w:b/>
          <w:sz w:val="32"/>
          <w:szCs w:val="32"/>
        </w:rPr>
        <w:t xml:space="preserve"> КИЛЬМЕЗСКОГО РАЙОНА</w:t>
      </w:r>
    </w:p>
    <w:p w:rsidR="00680291" w:rsidRPr="007E530C" w:rsidRDefault="00680291" w:rsidP="00680291">
      <w:pPr>
        <w:jc w:val="center"/>
        <w:rPr>
          <w:b/>
          <w:sz w:val="32"/>
          <w:szCs w:val="32"/>
        </w:rPr>
      </w:pPr>
      <w:r w:rsidRPr="007E530C">
        <w:rPr>
          <w:b/>
          <w:sz w:val="32"/>
          <w:szCs w:val="32"/>
        </w:rPr>
        <w:t>КИРОВСКОЙ ОБЛАСТИ</w:t>
      </w:r>
    </w:p>
    <w:p w:rsidR="00680291" w:rsidRPr="00D90F86" w:rsidRDefault="00680291" w:rsidP="00680291">
      <w:pPr>
        <w:jc w:val="center"/>
        <w:rPr>
          <w:b/>
          <w:sz w:val="32"/>
          <w:szCs w:val="32"/>
        </w:rPr>
      </w:pPr>
    </w:p>
    <w:p w:rsidR="00680291" w:rsidRPr="007E530C" w:rsidRDefault="00680291" w:rsidP="00680291">
      <w:pPr>
        <w:jc w:val="center"/>
        <w:rPr>
          <w:b/>
          <w:sz w:val="32"/>
          <w:szCs w:val="32"/>
        </w:rPr>
      </w:pPr>
      <w:r w:rsidRPr="007E530C">
        <w:rPr>
          <w:b/>
          <w:sz w:val="32"/>
          <w:szCs w:val="32"/>
        </w:rPr>
        <w:t>ПОСТАНОВЛЕНИЕ</w:t>
      </w:r>
    </w:p>
    <w:p w:rsidR="00680291" w:rsidRPr="00BA044B" w:rsidRDefault="00680291" w:rsidP="00680291">
      <w:pPr>
        <w:jc w:val="center"/>
        <w:rPr>
          <w:b/>
          <w:sz w:val="20"/>
          <w:szCs w:val="20"/>
        </w:rPr>
      </w:pPr>
    </w:p>
    <w:p w:rsidR="00680291" w:rsidRPr="004A3755" w:rsidRDefault="00680291" w:rsidP="00680291">
      <w:pPr>
        <w:rPr>
          <w:b/>
          <w:sz w:val="28"/>
          <w:szCs w:val="28"/>
        </w:rPr>
      </w:pPr>
      <w:r>
        <w:rPr>
          <w:sz w:val="28"/>
          <w:szCs w:val="28"/>
        </w:rPr>
        <w:t>21</w:t>
      </w:r>
      <w:r>
        <w:rPr>
          <w:sz w:val="28"/>
          <w:szCs w:val="28"/>
        </w:rPr>
        <w:t>.08</w:t>
      </w:r>
      <w:r>
        <w:rPr>
          <w:sz w:val="28"/>
          <w:szCs w:val="28"/>
        </w:rPr>
        <w:t>.2018</w:t>
      </w:r>
      <w:r w:rsidRPr="004A3755">
        <w:rPr>
          <w:sz w:val="28"/>
          <w:szCs w:val="28"/>
        </w:rPr>
        <w:t xml:space="preserve"> </w:t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A3755">
        <w:rPr>
          <w:sz w:val="28"/>
          <w:szCs w:val="28"/>
        </w:rPr>
        <w:tab/>
      </w:r>
      <w:r w:rsidRPr="004A3755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                             </w:t>
      </w:r>
      <w:r w:rsidRPr="004A37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4A3755">
        <w:rPr>
          <w:sz w:val="28"/>
          <w:szCs w:val="28"/>
        </w:rPr>
        <w:t xml:space="preserve"> № </w:t>
      </w:r>
      <w:r>
        <w:rPr>
          <w:sz w:val="28"/>
          <w:szCs w:val="28"/>
        </w:rPr>
        <w:t>25</w:t>
      </w:r>
    </w:p>
    <w:p w:rsidR="00680291" w:rsidRPr="00680291" w:rsidRDefault="00680291" w:rsidP="00680291">
      <w:pPr>
        <w:pStyle w:val="ConsPlusNormal"/>
        <w:jc w:val="center"/>
        <w:outlineLvl w:val="0"/>
        <w:rPr>
          <w:sz w:val="28"/>
          <w:szCs w:val="28"/>
        </w:rPr>
      </w:pPr>
      <w:r w:rsidRPr="00680291">
        <w:rPr>
          <w:sz w:val="28"/>
          <w:szCs w:val="28"/>
        </w:rPr>
        <w:t>д. Селино</w:t>
      </w:r>
    </w:p>
    <w:p w:rsidR="00680291" w:rsidRPr="00E26761" w:rsidRDefault="00680291" w:rsidP="00680291">
      <w:pPr>
        <w:pStyle w:val="ConsPlusTitle"/>
        <w:jc w:val="center"/>
        <w:rPr>
          <w:sz w:val="28"/>
          <w:szCs w:val="28"/>
        </w:rPr>
      </w:pPr>
      <w:proofErr w:type="gramStart"/>
      <w:r w:rsidRPr="00E26761">
        <w:rPr>
          <w:sz w:val="28"/>
          <w:szCs w:val="28"/>
        </w:rPr>
        <w:t>О порядке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 в качестве</w:t>
      </w:r>
      <w:proofErr w:type="gramEnd"/>
      <w:r w:rsidRPr="00E26761">
        <w:rPr>
          <w:sz w:val="28"/>
          <w:szCs w:val="28"/>
        </w:rPr>
        <w:t xml:space="preserve"> единоличного исполнительного органа или вхождения в состав их коллегиальных органов управления</w:t>
      </w:r>
    </w:p>
    <w:p w:rsidR="00680291" w:rsidRPr="001F0314" w:rsidRDefault="00680291" w:rsidP="00680291">
      <w:pPr>
        <w:pStyle w:val="ConsPlusNormal"/>
        <w:jc w:val="both"/>
      </w:pPr>
    </w:p>
    <w:p w:rsidR="00680291" w:rsidRPr="00E26761" w:rsidRDefault="00680291" w:rsidP="00680291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E26761">
        <w:rPr>
          <w:sz w:val="28"/>
          <w:szCs w:val="28"/>
        </w:rPr>
        <w:t xml:space="preserve">В соответствии с </w:t>
      </w:r>
      <w:hyperlink r:id="rId5" w:history="1">
        <w:r w:rsidRPr="00E26761">
          <w:rPr>
            <w:sz w:val="28"/>
            <w:szCs w:val="28"/>
          </w:rPr>
          <w:t>пунктом 3 части 1 статьи 14</w:t>
        </w:r>
      </w:hyperlink>
      <w:r w:rsidRPr="00E2676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      </w:t>
      </w:r>
      <w:r w:rsidRPr="00E26761">
        <w:rPr>
          <w:sz w:val="28"/>
          <w:szCs w:val="28"/>
        </w:rPr>
        <w:t>от 02.03.2007 N 25-ФЗ "О муниципальной службе в Российской Федерации" администрация</w:t>
      </w:r>
      <w:r w:rsidR="00FD1881">
        <w:rPr>
          <w:sz w:val="28"/>
          <w:szCs w:val="28"/>
        </w:rPr>
        <w:t xml:space="preserve"> Селинского  поселения</w:t>
      </w:r>
      <w:r w:rsidRPr="00E26761">
        <w:rPr>
          <w:sz w:val="28"/>
          <w:szCs w:val="28"/>
        </w:rPr>
        <w:t xml:space="preserve"> Кильмезского района ПОСТАНОВЛЯЕТ:</w:t>
      </w:r>
    </w:p>
    <w:p w:rsidR="00680291" w:rsidRPr="00E26761" w:rsidRDefault="00680291" w:rsidP="00680291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E26761">
        <w:rPr>
          <w:sz w:val="28"/>
          <w:szCs w:val="28"/>
        </w:rPr>
        <w:t xml:space="preserve">1. Утвердить </w:t>
      </w:r>
      <w:hyperlink w:anchor="P30" w:history="1">
        <w:r w:rsidRPr="00E26761">
          <w:rPr>
            <w:sz w:val="28"/>
            <w:szCs w:val="28"/>
          </w:rPr>
          <w:t>Порядок</w:t>
        </w:r>
      </w:hyperlink>
      <w:r w:rsidRPr="00E26761">
        <w:rPr>
          <w:sz w:val="28"/>
          <w:szCs w:val="28"/>
        </w:rPr>
        <w:t xml:space="preserve">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  <w:r>
        <w:rPr>
          <w:sz w:val="28"/>
          <w:szCs w:val="28"/>
        </w:rPr>
        <w:t>, согласно приложению.</w:t>
      </w:r>
    </w:p>
    <w:p w:rsidR="00680291" w:rsidRPr="00E26761" w:rsidRDefault="00680291" w:rsidP="00680291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Главе  администрации   Селинского сельского поселения</w:t>
      </w:r>
      <w:r w:rsidRPr="006802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6761">
        <w:rPr>
          <w:sz w:val="28"/>
          <w:szCs w:val="28"/>
        </w:rPr>
        <w:t xml:space="preserve"> Кильмезского района</w:t>
      </w:r>
      <w:r>
        <w:rPr>
          <w:sz w:val="28"/>
          <w:szCs w:val="28"/>
        </w:rPr>
        <w:t xml:space="preserve">     </w:t>
      </w:r>
      <w:r w:rsidRPr="00E26761">
        <w:rPr>
          <w:sz w:val="28"/>
          <w:szCs w:val="28"/>
        </w:rPr>
        <w:t>ознакомить муниципальных служащих с настоящим постановлением.</w:t>
      </w:r>
    </w:p>
    <w:p w:rsidR="00680291" w:rsidRDefault="00680291" w:rsidP="00680291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E26761">
        <w:rPr>
          <w:sz w:val="28"/>
          <w:szCs w:val="28"/>
        </w:rPr>
        <w:t xml:space="preserve">3. Опубликовать настоящее постановление на официальном сайте </w:t>
      </w:r>
      <w:r>
        <w:rPr>
          <w:sz w:val="28"/>
          <w:szCs w:val="28"/>
        </w:rPr>
        <w:t>администрации</w:t>
      </w:r>
      <w:r w:rsidR="00FD1881" w:rsidRPr="00FD1881">
        <w:t xml:space="preserve"> </w:t>
      </w:r>
      <w:r w:rsidR="00FD1881" w:rsidRPr="00FD1881">
        <w:rPr>
          <w:sz w:val="28"/>
        </w:rPr>
        <w:t>Селинского поселения</w:t>
      </w:r>
      <w:r w:rsidRPr="00FD1881">
        <w:rPr>
          <w:sz w:val="32"/>
          <w:szCs w:val="28"/>
        </w:rPr>
        <w:t xml:space="preserve"> </w:t>
      </w:r>
      <w:r>
        <w:rPr>
          <w:sz w:val="28"/>
          <w:szCs w:val="28"/>
        </w:rPr>
        <w:t>Кильмезского района.</w:t>
      </w:r>
    </w:p>
    <w:p w:rsidR="00086256" w:rsidRDefault="00086256" w:rsidP="00680291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</w:p>
    <w:p w:rsidR="00086256" w:rsidRDefault="00086256" w:rsidP="00680291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</w:p>
    <w:p w:rsidR="00086256" w:rsidRDefault="00086256" w:rsidP="00680291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</w:p>
    <w:p w:rsidR="00086256" w:rsidRPr="00E26761" w:rsidRDefault="00086256" w:rsidP="00680291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</w:p>
    <w:p w:rsidR="00680291" w:rsidRPr="00E26761" w:rsidRDefault="00680291" w:rsidP="00680291">
      <w:pPr>
        <w:pStyle w:val="ConsPlusNormal"/>
        <w:jc w:val="both"/>
        <w:rPr>
          <w:sz w:val="28"/>
          <w:szCs w:val="28"/>
        </w:rPr>
      </w:pPr>
    </w:p>
    <w:p w:rsidR="00680291" w:rsidRPr="00E26761" w:rsidRDefault="00680291" w:rsidP="0068029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Селинского поселения </w:t>
      </w:r>
      <w:r>
        <w:rPr>
          <w:sz w:val="28"/>
          <w:szCs w:val="28"/>
        </w:rPr>
        <w:t xml:space="preserve">   </w:t>
      </w:r>
      <w:r w:rsidR="00086256">
        <w:rPr>
          <w:sz w:val="28"/>
          <w:szCs w:val="28"/>
        </w:rPr>
        <w:t xml:space="preserve">                                                     </w:t>
      </w:r>
      <w:r w:rsidRPr="00E26761">
        <w:rPr>
          <w:sz w:val="28"/>
          <w:szCs w:val="28"/>
        </w:rPr>
        <w:t xml:space="preserve"> </w:t>
      </w:r>
      <w:r w:rsidR="00086256">
        <w:rPr>
          <w:sz w:val="28"/>
          <w:szCs w:val="28"/>
        </w:rPr>
        <w:t xml:space="preserve">Р.Г </w:t>
      </w:r>
      <w:proofErr w:type="spellStart"/>
      <w:r w:rsidR="00086256">
        <w:rPr>
          <w:sz w:val="28"/>
          <w:szCs w:val="28"/>
        </w:rPr>
        <w:t>Галимов</w:t>
      </w:r>
      <w:proofErr w:type="spellEnd"/>
    </w:p>
    <w:p w:rsidR="00680291" w:rsidRDefault="00680291" w:rsidP="00680291">
      <w:pPr>
        <w:pStyle w:val="ConsPlusNormal"/>
        <w:jc w:val="both"/>
      </w:pPr>
    </w:p>
    <w:p w:rsidR="00680291" w:rsidRDefault="00680291" w:rsidP="00680291">
      <w:pPr>
        <w:pStyle w:val="ConsPlusNormal"/>
        <w:jc w:val="both"/>
      </w:pPr>
    </w:p>
    <w:p w:rsidR="00DD6851" w:rsidRPr="001F0314" w:rsidRDefault="00DD6851">
      <w:pPr>
        <w:pStyle w:val="ConsPlusNormal"/>
        <w:jc w:val="right"/>
        <w:outlineLvl w:val="0"/>
      </w:pPr>
    </w:p>
    <w:p w:rsidR="00F8328D" w:rsidRPr="00F8328D" w:rsidRDefault="00F8328D" w:rsidP="00F8328D">
      <w:pPr>
        <w:pStyle w:val="ConsPlusNormal"/>
        <w:ind w:left="7020"/>
        <w:outlineLvl w:val="0"/>
        <w:rPr>
          <w:sz w:val="28"/>
          <w:szCs w:val="28"/>
        </w:rPr>
      </w:pPr>
      <w:r w:rsidRPr="00F8328D">
        <w:rPr>
          <w:sz w:val="28"/>
          <w:szCs w:val="28"/>
        </w:rPr>
        <w:lastRenderedPageBreak/>
        <w:t>Приложение</w:t>
      </w:r>
    </w:p>
    <w:p w:rsidR="00F8328D" w:rsidRPr="00F8328D" w:rsidRDefault="00F8328D" w:rsidP="00F8328D">
      <w:pPr>
        <w:pStyle w:val="ConsPlusNormal"/>
        <w:ind w:left="7020"/>
        <w:outlineLvl w:val="0"/>
        <w:rPr>
          <w:sz w:val="28"/>
          <w:szCs w:val="28"/>
        </w:rPr>
      </w:pPr>
    </w:p>
    <w:p w:rsidR="00DD6851" w:rsidRPr="00F8328D" w:rsidRDefault="00F8328D" w:rsidP="00F8328D">
      <w:pPr>
        <w:pStyle w:val="ConsPlusNormal"/>
        <w:ind w:left="7020"/>
        <w:outlineLvl w:val="0"/>
        <w:rPr>
          <w:sz w:val="28"/>
          <w:szCs w:val="28"/>
        </w:rPr>
      </w:pPr>
      <w:r w:rsidRPr="00F8328D">
        <w:rPr>
          <w:sz w:val="28"/>
          <w:szCs w:val="28"/>
        </w:rPr>
        <w:t>УТВЕРЖДЕН</w:t>
      </w:r>
    </w:p>
    <w:p w:rsidR="00DD6851" w:rsidRPr="00F8328D" w:rsidRDefault="00DD6851" w:rsidP="00F8328D">
      <w:pPr>
        <w:pStyle w:val="ConsPlusNormal"/>
        <w:ind w:left="7020"/>
        <w:rPr>
          <w:sz w:val="28"/>
          <w:szCs w:val="28"/>
        </w:rPr>
      </w:pPr>
      <w:r w:rsidRPr="00F8328D">
        <w:rPr>
          <w:sz w:val="28"/>
          <w:szCs w:val="28"/>
        </w:rPr>
        <w:t>постановлением</w:t>
      </w:r>
    </w:p>
    <w:p w:rsidR="00F8328D" w:rsidRPr="00F8328D" w:rsidRDefault="00F8328D" w:rsidP="00F8328D">
      <w:pPr>
        <w:pStyle w:val="ConsPlusNormal"/>
        <w:ind w:left="7020"/>
        <w:rPr>
          <w:sz w:val="28"/>
          <w:szCs w:val="28"/>
        </w:rPr>
      </w:pPr>
      <w:r w:rsidRPr="00F8328D">
        <w:rPr>
          <w:sz w:val="28"/>
          <w:szCs w:val="28"/>
        </w:rPr>
        <w:t>администрации</w:t>
      </w:r>
      <w:r w:rsidR="00086256">
        <w:rPr>
          <w:sz w:val="28"/>
          <w:szCs w:val="28"/>
        </w:rPr>
        <w:t xml:space="preserve"> Селинского поселения</w:t>
      </w:r>
    </w:p>
    <w:p w:rsidR="00DD6851" w:rsidRPr="00F8328D" w:rsidRDefault="00DD6851" w:rsidP="00F8328D">
      <w:pPr>
        <w:pStyle w:val="ConsPlusNormal"/>
        <w:ind w:left="7020"/>
        <w:rPr>
          <w:sz w:val="28"/>
          <w:szCs w:val="28"/>
        </w:rPr>
      </w:pPr>
      <w:r w:rsidRPr="00F8328D">
        <w:rPr>
          <w:sz w:val="28"/>
          <w:szCs w:val="28"/>
        </w:rPr>
        <w:t xml:space="preserve">Кильмезского района </w:t>
      </w:r>
    </w:p>
    <w:p w:rsidR="00DD6851" w:rsidRPr="00F8328D" w:rsidRDefault="00DD6851" w:rsidP="00F8328D">
      <w:pPr>
        <w:pStyle w:val="ConsPlusNormal"/>
        <w:ind w:left="7020"/>
        <w:rPr>
          <w:sz w:val="28"/>
          <w:szCs w:val="28"/>
        </w:rPr>
      </w:pPr>
      <w:r w:rsidRPr="00F8328D">
        <w:rPr>
          <w:sz w:val="28"/>
          <w:szCs w:val="28"/>
        </w:rPr>
        <w:t xml:space="preserve">от </w:t>
      </w:r>
      <w:r w:rsidR="00086256">
        <w:rPr>
          <w:sz w:val="28"/>
          <w:szCs w:val="28"/>
        </w:rPr>
        <w:t>21.08.2018</w:t>
      </w:r>
      <w:r w:rsidRPr="00F8328D">
        <w:rPr>
          <w:sz w:val="28"/>
          <w:szCs w:val="28"/>
        </w:rPr>
        <w:t xml:space="preserve"> №</w:t>
      </w:r>
      <w:r w:rsidR="00086256">
        <w:rPr>
          <w:sz w:val="28"/>
          <w:szCs w:val="28"/>
        </w:rPr>
        <w:t xml:space="preserve">  25</w:t>
      </w:r>
    </w:p>
    <w:p w:rsidR="001F0314" w:rsidRDefault="001F0314">
      <w:pPr>
        <w:pStyle w:val="ConsPlusTitle"/>
        <w:jc w:val="center"/>
        <w:rPr>
          <w:b w:val="0"/>
        </w:rPr>
      </w:pPr>
      <w:bookmarkStart w:id="0" w:name="P30"/>
      <w:bookmarkEnd w:id="0"/>
    </w:p>
    <w:p w:rsidR="00327B69" w:rsidRPr="00F8328D" w:rsidRDefault="00F8328D" w:rsidP="00327B69">
      <w:pPr>
        <w:pStyle w:val="ConsPlusTitle"/>
        <w:jc w:val="center"/>
        <w:rPr>
          <w:sz w:val="28"/>
          <w:szCs w:val="28"/>
        </w:rPr>
      </w:pPr>
      <w:r w:rsidRPr="00F8328D">
        <w:rPr>
          <w:sz w:val="28"/>
          <w:szCs w:val="28"/>
        </w:rPr>
        <w:t>Порядок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</w:t>
      </w:r>
    </w:p>
    <w:p w:rsidR="00327B69" w:rsidRPr="001F0314" w:rsidRDefault="00327B69" w:rsidP="00327B69">
      <w:pPr>
        <w:pStyle w:val="ConsPlusNormal"/>
        <w:jc w:val="both"/>
      </w:pPr>
    </w:p>
    <w:p w:rsidR="00DD6851" w:rsidRPr="001F0314" w:rsidRDefault="00DD6851" w:rsidP="00327B69">
      <w:pPr>
        <w:pStyle w:val="ConsPlusNormal"/>
        <w:ind w:firstLine="540"/>
        <w:jc w:val="both"/>
      </w:pPr>
      <w:r w:rsidRPr="001F0314">
        <w:t xml:space="preserve">1. </w:t>
      </w:r>
      <w:proofErr w:type="gramStart"/>
      <w:r w:rsidRPr="001F0314">
        <w:t>Порядок получения муниципальными служащими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Порядок) регулирует правоотношения, связанные с участием муниципальных служащих на безвозмездной основе в управлении общественной организацией (за исключением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</w:t>
      </w:r>
      <w:proofErr w:type="gramEnd"/>
      <w:r w:rsidRPr="001F0314">
        <w:t xml:space="preserve"> недвижимости в качестве единоличного исполнительного органа или вхождения в состав их коллегиальных органов управления (далее - участие на безвозмездной основе в управлении некоммерческой организацией).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 xml:space="preserve">2. Настоящий Порядок разработан на основании </w:t>
      </w:r>
      <w:hyperlink r:id="rId6" w:history="1">
        <w:r w:rsidRPr="001F0314">
          <w:t>пункта 3 части 1 статьи 14</w:t>
        </w:r>
      </w:hyperlink>
      <w:r w:rsidRPr="001F0314">
        <w:t xml:space="preserve"> Федерального закона от 02.03.2007 N 25-ФЗ "О муниципальной службе в Российской Федерации".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>3. Порядок не распространяется на случаи участия муниципальных служащих на безвозмездной основе в управлении некоммерческой организацией, предусмотренные федеральным законодательством, а также случаи, в которых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>4. Муниципальные служащие, намеренные участвовать на безвозмездной основе в управлении некоммерческой организацией, направляют главе</w:t>
      </w:r>
      <w:r w:rsidR="00FD1881">
        <w:t xml:space="preserve"> </w:t>
      </w:r>
      <w:r w:rsidR="00FD1881">
        <w:t>Селинского поселения</w:t>
      </w:r>
      <w:r w:rsidRPr="001F0314">
        <w:t xml:space="preserve"> Кильмезского района </w:t>
      </w:r>
      <w:hyperlink w:anchor="P78" w:history="1">
        <w:r w:rsidRPr="001F0314">
          <w:t>ходатайство</w:t>
        </w:r>
      </w:hyperlink>
      <w:r w:rsidRPr="001F0314">
        <w:t xml:space="preserve"> о разрешении на участие на безвозмездной основе в управлении некоммерческой организацией (далее - ходатайство) по форме, установленной приложением 1 к Порядку.</w:t>
      </w:r>
    </w:p>
    <w:p w:rsidR="001F0314" w:rsidRPr="001F0314" w:rsidRDefault="00DD6851">
      <w:pPr>
        <w:pStyle w:val="ConsPlusNormal"/>
        <w:spacing w:before="240"/>
        <w:ind w:firstLine="540"/>
        <w:jc w:val="both"/>
      </w:pPr>
      <w:r w:rsidRPr="001F0314">
        <w:t xml:space="preserve">5. Прием и регистрация </w:t>
      </w:r>
      <w:hyperlink w:anchor="P78" w:history="1">
        <w:r w:rsidRPr="001F0314">
          <w:t>ходатайств</w:t>
        </w:r>
      </w:hyperlink>
      <w:r w:rsidR="001F0314" w:rsidRPr="001F0314">
        <w:t xml:space="preserve"> осуществляются главным специалистом по кадрам отдела организационной и кадровой работы.</w:t>
      </w:r>
      <w:r w:rsidRPr="001F0314">
        <w:t xml:space="preserve"> Ходатайства регистрируются </w:t>
      </w:r>
      <w:proofErr w:type="gramStart"/>
      <w:r w:rsidRPr="001F0314">
        <w:t xml:space="preserve">в </w:t>
      </w:r>
      <w:hyperlink w:anchor="P120" w:history="1">
        <w:r w:rsidRPr="001F0314">
          <w:t>Журнале</w:t>
        </w:r>
      </w:hyperlink>
      <w:r w:rsidRPr="001F0314">
        <w:t xml:space="preserve"> регистрации ходатайств о получении разрешений на участие на безвозмездной основе в управлении</w:t>
      </w:r>
      <w:proofErr w:type="gramEnd"/>
      <w:r w:rsidRPr="001F0314">
        <w:t xml:space="preserve"> некоммерческой организацией (далее - Журнал) в соответствии с приложением 2 к Порядку. Ведение </w:t>
      </w:r>
      <w:hyperlink w:anchor="P120" w:history="1">
        <w:r w:rsidRPr="001F0314">
          <w:t>Журнала</w:t>
        </w:r>
      </w:hyperlink>
      <w:r w:rsidRPr="001F0314">
        <w:t xml:space="preserve"> осуществляется</w:t>
      </w:r>
      <w:r w:rsidR="001F0314" w:rsidRPr="001F0314">
        <w:t xml:space="preserve"> главным специалистом по кадрам отдела организационной и кадровой работы. 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 xml:space="preserve"> 6. Поступившее </w:t>
      </w:r>
      <w:hyperlink w:anchor="P78" w:history="1">
        <w:r w:rsidRPr="001F0314">
          <w:t>ходатайство</w:t>
        </w:r>
      </w:hyperlink>
      <w:r w:rsidRPr="001F0314">
        <w:t xml:space="preserve"> с целью исключения возможности возникновения конфликта интересов </w:t>
      </w:r>
      <w:r w:rsidR="001F0314" w:rsidRPr="001F0314">
        <w:t>по поручению главы</w:t>
      </w:r>
      <w:r w:rsidR="00086256">
        <w:t xml:space="preserve"> Селинского поселения </w:t>
      </w:r>
      <w:r w:rsidR="001F0314" w:rsidRPr="001F0314">
        <w:t xml:space="preserve"> Кильмезского района</w:t>
      </w:r>
      <w:r w:rsidRPr="001F0314">
        <w:t xml:space="preserve"> направляется в комиссию по соблюдению требований к служебному поведению муниципальных служащих и урегулированию конфликта инте</w:t>
      </w:r>
      <w:r w:rsidR="001F0314" w:rsidRPr="001F0314">
        <w:t xml:space="preserve">ресов в администрации </w:t>
      </w:r>
      <w:r w:rsidR="00086256">
        <w:t xml:space="preserve"> Селинского поселения </w:t>
      </w:r>
      <w:r w:rsidR="001F0314" w:rsidRPr="001F0314">
        <w:t xml:space="preserve">Кильмезского </w:t>
      </w:r>
      <w:r w:rsidR="001F0314" w:rsidRPr="001F0314">
        <w:lastRenderedPageBreak/>
        <w:t>района</w:t>
      </w:r>
      <w:proofErr w:type="gramStart"/>
      <w:r w:rsidR="001F0314" w:rsidRPr="001F0314">
        <w:t>.</w:t>
      </w:r>
      <w:proofErr w:type="gramEnd"/>
      <w:r w:rsidRPr="001F0314">
        <w:t xml:space="preserve"> (</w:t>
      </w:r>
      <w:proofErr w:type="gramStart"/>
      <w:r w:rsidRPr="001F0314">
        <w:t>д</w:t>
      </w:r>
      <w:proofErr w:type="gramEnd"/>
      <w:r w:rsidRPr="001F0314">
        <w:t>алее - комиссия).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 xml:space="preserve">7. </w:t>
      </w:r>
      <w:hyperlink w:anchor="P78" w:history="1">
        <w:r w:rsidRPr="001F0314">
          <w:t>Ходатайство</w:t>
        </w:r>
      </w:hyperlink>
      <w:r w:rsidRPr="001F0314">
        <w:t xml:space="preserve"> рассматривается комиссией в порядке, установленном Положением о комиссии по соблюдению требований к служебному поведению муниципальных служащих и урег</w:t>
      </w:r>
      <w:r w:rsidR="001F0314" w:rsidRPr="001F0314">
        <w:t>улированию конфликта интересов</w:t>
      </w:r>
      <w:r w:rsidRPr="001F0314">
        <w:t xml:space="preserve"> </w:t>
      </w:r>
      <w:r w:rsidR="001F0314" w:rsidRPr="001F0314">
        <w:t>в администрации</w:t>
      </w:r>
      <w:r w:rsidR="00086256">
        <w:t xml:space="preserve"> Селинского поселения</w:t>
      </w:r>
      <w:r w:rsidR="001F0314" w:rsidRPr="001F0314">
        <w:t xml:space="preserve"> Кильмезского района.</w:t>
      </w:r>
      <w:bookmarkStart w:id="1" w:name="_GoBack"/>
      <w:bookmarkEnd w:id="1"/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 xml:space="preserve">8. По результатам рассмотрения </w:t>
      </w:r>
      <w:hyperlink w:anchor="P78" w:history="1">
        <w:r w:rsidRPr="001F0314">
          <w:t>ходатайства</w:t>
        </w:r>
      </w:hyperlink>
      <w:r w:rsidRPr="001F0314">
        <w:t xml:space="preserve"> комиссия принимает одно из следующих решений: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>- р</w:t>
      </w:r>
      <w:r w:rsidR="001F0314" w:rsidRPr="001F0314">
        <w:t xml:space="preserve">екомендовать главе </w:t>
      </w:r>
      <w:r w:rsidR="00086256">
        <w:t xml:space="preserve"> Селинского поселения </w:t>
      </w:r>
      <w:r w:rsidR="001F0314" w:rsidRPr="001F0314">
        <w:t>Кильмезского района</w:t>
      </w:r>
      <w:r w:rsidRPr="001F0314">
        <w:t xml:space="preserve"> дать муниципальному служащему разрешение на участие на безвозмездной основе в управлении некоммерческой организацией;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>- р</w:t>
      </w:r>
      <w:r w:rsidR="001F0314" w:rsidRPr="001F0314">
        <w:t xml:space="preserve">екомендовать главе </w:t>
      </w:r>
      <w:r w:rsidR="00086256">
        <w:t xml:space="preserve">Селинского поселения </w:t>
      </w:r>
      <w:r w:rsidR="001F0314" w:rsidRPr="001F0314">
        <w:t>Кильмезского района</w:t>
      </w:r>
      <w:r w:rsidRPr="001F0314">
        <w:t xml:space="preserve"> отказать муниципальному служащему в удовлетворении </w:t>
      </w:r>
      <w:hyperlink w:anchor="P78" w:history="1">
        <w:r w:rsidRPr="001F0314">
          <w:t>ходатайства</w:t>
        </w:r>
      </w:hyperlink>
      <w:r w:rsidRPr="001F0314">
        <w:t xml:space="preserve"> об участии на безвозмездной основе в управлении некоммерческой организацией, мотивируя причины отказа.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>9. Решение комиссии принимается коллегиально простым большинством голосов от числа присутствующих на заседании членов комиссии. При равенстве голосов голос председателя комиссии является решающим.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 xml:space="preserve">10. Решение комиссии оформляется протоколом и </w:t>
      </w:r>
      <w:r w:rsidR="001F0314" w:rsidRPr="001F0314">
        <w:t>направляется главе</w:t>
      </w:r>
      <w:r w:rsidR="00086256" w:rsidRPr="00086256">
        <w:t xml:space="preserve"> </w:t>
      </w:r>
      <w:r w:rsidR="00086256">
        <w:t>Селинского поселения</w:t>
      </w:r>
      <w:r w:rsidR="00086256">
        <w:t xml:space="preserve"> </w:t>
      </w:r>
      <w:r w:rsidR="001F0314" w:rsidRPr="001F0314">
        <w:t xml:space="preserve"> Кильмезского района</w:t>
      </w:r>
      <w:r w:rsidRPr="001F0314">
        <w:t xml:space="preserve"> с приложением </w:t>
      </w:r>
      <w:hyperlink w:anchor="P78" w:history="1">
        <w:r w:rsidRPr="001F0314">
          <w:t>ходатайства</w:t>
        </w:r>
      </w:hyperlink>
      <w:r w:rsidRPr="001F0314">
        <w:t>.</w:t>
      </w:r>
    </w:p>
    <w:p w:rsidR="00DD6851" w:rsidRPr="001F0314" w:rsidRDefault="001F0314">
      <w:pPr>
        <w:pStyle w:val="ConsPlusNormal"/>
        <w:spacing w:before="240"/>
        <w:ind w:firstLine="540"/>
        <w:jc w:val="both"/>
      </w:pPr>
      <w:r w:rsidRPr="001F0314">
        <w:t>11. Решение главы</w:t>
      </w:r>
      <w:r w:rsidR="00086256" w:rsidRPr="00086256">
        <w:t xml:space="preserve"> </w:t>
      </w:r>
      <w:r w:rsidR="00086256">
        <w:t>Селинского поселения</w:t>
      </w:r>
      <w:r w:rsidR="00086256">
        <w:t xml:space="preserve"> </w:t>
      </w:r>
      <w:r w:rsidRPr="001F0314">
        <w:t xml:space="preserve"> Кильмезского района</w:t>
      </w:r>
      <w:r w:rsidR="00DD6851" w:rsidRPr="001F0314">
        <w:t xml:space="preserve">, принятое на основании рекомендаций комиссии, о даче муниципальному служащему разрешения на участие на безвозмездной основе в управлении некоммерческой организацией либо отказе в удовлетворении </w:t>
      </w:r>
      <w:hyperlink w:anchor="P78" w:history="1">
        <w:r w:rsidR="00DD6851" w:rsidRPr="001F0314">
          <w:t>ходатайства</w:t>
        </w:r>
      </w:hyperlink>
      <w:r w:rsidR="00DD6851" w:rsidRPr="001F0314">
        <w:t xml:space="preserve"> оформляется путем проставления соответствующей резолюции на ходатайстве. Информация о принятом представителем нанимателя решении также заносится в </w:t>
      </w:r>
      <w:hyperlink w:anchor="P120" w:history="1">
        <w:r w:rsidR="00DD6851" w:rsidRPr="001F0314">
          <w:t>Журнал</w:t>
        </w:r>
      </w:hyperlink>
      <w:r w:rsidR="00DD6851" w:rsidRPr="001F0314">
        <w:t>.</w:t>
      </w:r>
    </w:p>
    <w:p w:rsidR="00DD6851" w:rsidRPr="001F0314" w:rsidRDefault="00DD6851">
      <w:pPr>
        <w:pStyle w:val="ConsPlusNormal"/>
        <w:spacing w:before="240"/>
        <w:ind w:firstLine="540"/>
        <w:jc w:val="both"/>
      </w:pPr>
      <w:r w:rsidRPr="001F0314">
        <w:t xml:space="preserve">12. Копия ходатайства </w:t>
      </w:r>
      <w:r w:rsidR="001F0314" w:rsidRPr="001F0314">
        <w:t xml:space="preserve">с резолюцией главы </w:t>
      </w:r>
      <w:r w:rsidR="00086256">
        <w:t xml:space="preserve">Селинского поселения </w:t>
      </w:r>
      <w:r w:rsidR="00086256">
        <w:t xml:space="preserve"> </w:t>
      </w:r>
      <w:r w:rsidR="001F0314" w:rsidRPr="001F0314">
        <w:t>Кильмезского района</w:t>
      </w:r>
      <w:r w:rsidRPr="001F0314">
        <w:t xml:space="preserve"> передается муниципальному служащему, оригинал приобщается к личному делу муниципального служащего.</w:t>
      </w:r>
    </w:p>
    <w:p w:rsidR="00DD6851" w:rsidRPr="001F0314" w:rsidRDefault="00DD6851">
      <w:pPr>
        <w:pStyle w:val="ConsPlusNormal"/>
        <w:jc w:val="both"/>
      </w:pPr>
    </w:p>
    <w:p w:rsidR="00DD6851" w:rsidRPr="001F0314" w:rsidRDefault="00DD6851">
      <w:pPr>
        <w:pStyle w:val="ConsPlusNormal"/>
        <w:jc w:val="both"/>
      </w:pPr>
    </w:p>
    <w:p w:rsidR="00DD6851" w:rsidRPr="001F0314" w:rsidRDefault="00DD6851">
      <w:pPr>
        <w:pStyle w:val="ConsPlusNormal"/>
        <w:jc w:val="both"/>
      </w:pPr>
    </w:p>
    <w:p w:rsidR="001F0314" w:rsidRDefault="001F0314">
      <w:pPr>
        <w:pStyle w:val="ConsPlusNormal"/>
        <w:jc w:val="right"/>
        <w:outlineLvl w:val="1"/>
      </w:pPr>
    </w:p>
    <w:p w:rsidR="001F0314" w:rsidRDefault="001F0314">
      <w:pPr>
        <w:pStyle w:val="ConsPlusNormal"/>
        <w:jc w:val="right"/>
        <w:outlineLvl w:val="1"/>
      </w:pPr>
    </w:p>
    <w:p w:rsidR="001F0314" w:rsidRDefault="001F0314">
      <w:pPr>
        <w:pStyle w:val="ConsPlusNormal"/>
        <w:jc w:val="right"/>
        <w:outlineLvl w:val="1"/>
      </w:pPr>
    </w:p>
    <w:p w:rsidR="001F0314" w:rsidRDefault="001F0314">
      <w:pPr>
        <w:pStyle w:val="ConsPlusNormal"/>
        <w:jc w:val="right"/>
        <w:outlineLvl w:val="1"/>
      </w:pPr>
    </w:p>
    <w:p w:rsidR="001F0314" w:rsidRDefault="001F0314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FD1881" w:rsidRDefault="00FD1881">
      <w:pPr>
        <w:pStyle w:val="ConsPlusNormal"/>
        <w:jc w:val="right"/>
        <w:outlineLvl w:val="1"/>
      </w:pPr>
    </w:p>
    <w:p w:rsidR="001F0314" w:rsidRDefault="001F0314">
      <w:pPr>
        <w:pStyle w:val="ConsPlusNormal"/>
        <w:jc w:val="right"/>
        <w:outlineLvl w:val="1"/>
      </w:pPr>
    </w:p>
    <w:p w:rsidR="00F8328D" w:rsidRDefault="00F8328D" w:rsidP="00FD1881">
      <w:pPr>
        <w:pStyle w:val="ConsPlusNormal"/>
        <w:outlineLvl w:val="1"/>
      </w:pPr>
    </w:p>
    <w:p w:rsidR="00DD6851" w:rsidRPr="001F0314" w:rsidRDefault="00DD6851" w:rsidP="00086256">
      <w:pPr>
        <w:pStyle w:val="ConsPlusNormal"/>
        <w:jc w:val="right"/>
        <w:outlineLvl w:val="1"/>
      </w:pPr>
      <w:r w:rsidRPr="001F0314">
        <w:t>Приложение 1</w:t>
      </w:r>
    </w:p>
    <w:p w:rsidR="00DD6851" w:rsidRPr="001F0314" w:rsidRDefault="00DD6851" w:rsidP="00086256">
      <w:pPr>
        <w:pStyle w:val="ConsPlusNormal"/>
        <w:jc w:val="right"/>
      </w:pPr>
      <w:r w:rsidRPr="001F0314">
        <w:t>к Порядку</w:t>
      </w:r>
    </w:p>
    <w:p w:rsidR="00DD6851" w:rsidRPr="001F0314" w:rsidRDefault="00DD6851" w:rsidP="00086256">
      <w:pPr>
        <w:pStyle w:val="ConsPlusNormal"/>
        <w:jc w:val="right"/>
      </w:pPr>
      <w:r w:rsidRPr="001F0314">
        <w:t>получения муниципальными служащими</w:t>
      </w:r>
    </w:p>
    <w:p w:rsidR="00086256" w:rsidRDefault="00086256" w:rsidP="00086256">
      <w:pPr>
        <w:pStyle w:val="ConsPlusNormal"/>
        <w:jc w:val="right"/>
      </w:pPr>
      <w:r>
        <w:t xml:space="preserve">        </w:t>
      </w:r>
      <w:r w:rsidR="001F0314" w:rsidRPr="001F0314">
        <w:t xml:space="preserve">администрации </w:t>
      </w:r>
      <w:r>
        <w:t xml:space="preserve">Селинского поселения </w:t>
      </w:r>
      <w:r>
        <w:t xml:space="preserve">  </w:t>
      </w:r>
    </w:p>
    <w:p w:rsidR="00DD6851" w:rsidRPr="001F0314" w:rsidRDefault="00086256" w:rsidP="00086256">
      <w:pPr>
        <w:pStyle w:val="ConsPlusNormal"/>
        <w:jc w:val="center"/>
      </w:pPr>
      <w:r>
        <w:t xml:space="preserve">                                                                                        </w:t>
      </w:r>
      <w:r w:rsidR="001F0314" w:rsidRPr="001F0314">
        <w:t xml:space="preserve">Кильмезского района </w:t>
      </w:r>
      <w:r>
        <w:t xml:space="preserve">разрешения на </w:t>
      </w:r>
      <w:r w:rsidR="00DD6851" w:rsidRPr="001F0314">
        <w:t>участие</w:t>
      </w:r>
    </w:p>
    <w:p w:rsidR="00DD6851" w:rsidRPr="001F0314" w:rsidRDefault="00DD6851" w:rsidP="00086256">
      <w:pPr>
        <w:pStyle w:val="ConsPlusNormal"/>
        <w:jc w:val="right"/>
      </w:pPr>
      <w:r w:rsidRPr="001F0314">
        <w:t>на безвозмездной основе в управлении</w:t>
      </w:r>
    </w:p>
    <w:p w:rsidR="00DD6851" w:rsidRPr="001F0314" w:rsidRDefault="00DD6851" w:rsidP="00086256">
      <w:pPr>
        <w:pStyle w:val="ConsPlusNormal"/>
        <w:jc w:val="right"/>
      </w:pPr>
      <w:r w:rsidRPr="001F0314">
        <w:t>некоммерческими организациями</w:t>
      </w:r>
    </w:p>
    <w:p w:rsidR="00DD6851" w:rsidRPr="001F0314" w:rsidRDefault="00DD6851" w:rsidP="00086256">
      <w:pPr>
        <w:pStyle w:val="ConsPlusNormal"/>
        <w:jc w:val="right"/>
      </w:pPr>
    </w:p>
    <w:p w:rsidR="00327B69" w:rsidRDefault="00DD6851">
      <w:pPr>
        <w:pStyle w:val="ConsPlusNonformat"/>
        <w:jc w:val="both"/>
      </w:pPr>
      <w:r w:rsidRPr="001F0314">
        <w:t xml:space="preserve">                                      </w:t>
      </w:r>
    </w:p>
    <w:p w:rsidR="00327B69" w:rsidRDefault="00327B69" w:rsidP="00327B69">
      <w:pPr>
        <w:pStyle w:val="ConsPlusNonformat"/>
        <w:jc w:val="right"/>
      </w:pPr>
    </w:p>
    <w:p w:rsidR="00DD6851" w:rsidRPr="001F0314" w:rsidRDefault="00327B69" w:rsidP="00327B69">
      <w:pPr>
        <w:pStyle w:val="ConsPlusNonformat"/>
        <w:jc w:val="center"/>
      </w:pPr>
      <w:r>
        <w:t xml:space="preserve">                                    </w:t>
      </w:r>
      <w:r w:rsidR="00DD6851" w:rsidRPr="001F0314">
        <w:t>____________________________________</w:t>
      </w:r>
    </w:p>
    <w:p w:rsidR="00DD6851" w:rsidRPr="001F0314" w:rsidRDefault="00DD6851" w:rsidP="00327B69">
      <w:pPr>
        <w:pStyle w:val="ConsPlusNonformat"/>
        <w:jc w:val="right"/>
      </w:pPr>
      <w:r w:rsidRPr="001F0314">
        <w:t xml:space="preserve">       </w:t>
      </w:r>
      <w:r w:rsidR="00327B69">
        <w:t xml:space="preserve">                      </w:t>
      </w:r>
      <w:r w:rsidRPr="001F0314">
        <w:t>(должность представителя нанимателя)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                        ____________________________________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                         (Ф.И.О. представителя нанимателя)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                        ____________________________________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                         (Ф.И.О. муниципального служащего)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                        ____________________________________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                        (должность муниципального служащего)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                        ____________________________________</w:t>
      </w:r>
    </w:p>
    <w:p w:rsidR="00DD6851" w:rsidRDefault="00DD6851">
      <w:pPr>
        <w:pStyle w:val="ConsPlusNonformat"/>
        <w:jc w:val="both"/>
      </w:pPr>
      <w:r w:rsidRPr="001F0314">
        <w:t xml:space="preserve">                                        (адрес места жительства, телефон)</w:t>
      </w:r>
    </w:p>
    <w:p w:rsidR="00FD1881" w:rsidRDefault="00FD1881">
      <w:pPr>
        <w:pStyle w:val="ConsPlusNonformat"/>
        <w:jc w:val="both"/>
      </w:pPr>
    </w:p>
    <w:p w:rsidR="00FD1881" w:rsidRDefault="00FD1881">
      <w:pPr>
        <w:pStyle w:val="ConsPlusNonformat"/>
        <w:jc w:val="both"/>
      </w:pPr>
    </w:p>
    <w:p w:rsidR="00FD1881" w:rsidRDefault="00FD1881">
      <w:pPr>
        <w:pStyle w:val="ConsPlusNonformat"/>
        <w:jc w:val="both"/>
      </w:pPr>
    </w:p>
    <w:p w:rsidR="00FD1881" w:rsidRDefault="00FD1881">
      <w:pPr>
        <w:pStyle w:val="ConsPlusNonformat"/>
        <w:jc w:val="both"/>
      </w:pPr>
    </w:p>
    <w:p w:rsidR="00FD1881" w:rsidRPr="001F0314" w:rsidRDefault="00FD1881">
      <w:pPr>
        <w:pStyle w:val="ConsPlusNonformat"/>
        <w:jc w:val="both"/>
      </w:pPr>
    </w:p>
    <w:p w:rsidR="00DD6851" w:rsidRPr="001F0314" w:rsidRDefault="00DD6851">
      <w:pPr>
        <w:pStyle w:val="ConsPlusNonformat"/>
        <w:jc w:val="both"/>
      </w:pPr>
    </w:p>
    <w:p w:rsidR="00DD6851" w:rsidRPr="001F0314" w:rsidRDefault="00DD6851">
      <w:pPr>
        <w:pStyle w:val="ConsPlusNonformat"/>
        <w:jc w:val="both"/>
      </w:pPr>
      <w:bookmarkStart w:id="2" w:name="P78"/>
      <w:bookmarkEnd w:id="2"/>
      <w:r w:rsidRPr="001F0314">
        <w:t xml:space="preserve">                                ХОДАТАЙСТВО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о разрешении на участие на безвозмездной основе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в управлении некоммерческими организациями в качестве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единоличного исполнительного органа или вхождения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в состав их коллегиальных органов управления</w:t>
      </w:r>
    </w:p>
    <w:p w:rsidR="00DD6851" w:rsidRPr="001F0314" w:rsidRDefault="00DD6851">
      <w:pPr>
        <w:pStyle w:val="ConsPlusNonformat"/>
        <w:jc w:val="both"/>
      </w:pPr>
    </w:p>
    <w:p w:rsidR="00DD6851" w:rsidRPr="001F0314" w:rsidRDefault="00DD6851">
      <w:pPr>
        <w:pStyle w:val="ConsPlusNonformat"/>
        <w:jc w:val="both"/>
      </w:pPr>
      <w:r w:rsidRPr="001F0314">
        <w:t xml:space="preserve">    Прошу  разрешить  мне  участие  на  безвозмездной  основе  в управлении</w:t>
      </w:r>
    </w:p>
    <w:p w:rsidR="00DD6851" w:rsidRPr="001F0314" w:rsidRDefault="00DD6851">
      <w:pPr>
        <w:pStyle w:val="ConsPlusNonformat"/>
        <w:jc w:val="both"/>
      </w:pPr>
      <w:proofErr w:type="gramStart"/>
      <w:r w:rsidRPr="001F0314">
        <w:t>некоммерческой организацией _________________________________ (наименование</w:t>
      </w:r>
      <w:proofErr w:type="gramEnd"/>
    </w:p>
    <w:p w:rsidR="00DD6851" w:rsidRPr="001F0314" w:rsidRDefault="00DD6851">
      <w:pPr>
        <w:pStyle w:val="ConsPlusNonformat"/>
        <w:jc w:val="both"/>
      </w:pPr>
      <w:r w:rsidRPr="001F0314">
        <w:t xml:space="preserve">некоммерческой  организации,  юридический  адрес)  в  качестве </w:t>
      </w:r>
      <w:proofErr w:type="gramStart"/>
      <w:r w:rsidRPr="001F0314">
        <w:t>единоличного</w:t>
      </w:r>
      <w:proofErr w:type="gramEnd"/>
    </w:p>
    <w:p w:rsidR="00DD6851" w:rsidRPr="001F0314" w:rsidRDefault="00DD6851">
      <w:pPr>
        <w:pStyle w:val="ConsPlusNonformat"/>
        <w:jc w:val="both"/>
      </w:pPr>
      <w:r w:rsidRPr="001F0314">
        <w:t>исполнительного  органа/вхождения в состав коллегиального органа управления</w:t>
      </w:r>
    </w:p>
    <w:p w:rsidR="00DD6851" w:rsidRPr="001F0314" w:rsidRDefault="00DD6851">
      <w:pPr>
        <w:pStyle w:val="ConsPlusNonformat"/>
        <w:jc w:val="both"/>
      </w:pPr>
      <w:r w:rsidRPr="001F0314">
        <w:t>(нужное подчеркнуть).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Выполнение  указанной  деятельности будет осуществляться </w:t>
      </w:r>
      <w:proofErr w:type="gramStart"/>
      <w:r w:rsidRPr="001F0314">
        <w:t>в</w:t>
      </w:r>
      <w:proofErr w:type="gramEnd"/>
      <w:r w:rsidRPr="001F0314">
        <w:t xml:space="preserve"> свободное от</w:t>
      </w:r>
    </w:p>
    <w:p w:rsidR="00DD6851" w:rsidRPr="001F0314" w:rsidRDefault="00DD6851">
      <w:pPr>
        <w:pStyle w:val="ConsPlusNonformat"/>
        <w:jc w:val="both"/>
      </w:pPr>
      <w:r w:rsidRPr="001F0314">
        <w:t>службы  время  и не повлечет за собой возникновения конфликта интересов или</w:t>
      </w:r>
    </w:p>
    <w:p w:rsidR="00DD6851" w:rsidRPr="001F0314" w:rsidRDefault="00DD6851">
      <w:pPr>
        <w:pStyle w:val="ConsPlusNonformat"/>
        <w:jc w:val="both"/>
      </w:pPr>
      <w:r w:rsidRPr="001F0314">
        <w:t>возможности  возникновения  конфликта  интересов  при  исполнении служебных</w:t>
      </w:r>
    </w:p>
    <w:p w:rsidR="00DD6851" w:rsidRPr="001F0314" w:rsidRDefault="00DD6851">
      <w:pPr>
        <w:pStyle w:val="ConsPlusNonformat"/>
        <w:jc w:val="both"/>
      </w:pPr>
      <w:r w:rsidRPr="001F0314">
        <w:t>обязанностей.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При  выполнении  указанной  деятельности обязуюсь соблюдать требования,</w:t>
      </w:r>
    </w:p>
    <w:p w:rsidR="00DD6851" w:rsidRPr="001F0314" w:rsidRDefault="00DD6851">
      <w:pPr>
        <w:pStyle w:val="ConsPlusNonformat"/>
        <w:jc w:val="both"/>
      </w:pPr>
      <w:proofErr w:type="gramStart"/>
      <w:r w:rsidRPr="001F0314">
        <w:t>предусмотренные</w:t>
      </w:r>
      <w:proofErr w:type="gramEnd"/>
      <w:r w:rsidRPr="001F0314">
        <w:t xml:space="preserve">  </w:t>
      </w:r>
      <w:hyperlink r:id="rId7" w:history="1">
        <w:r w:rsidRPr="001F0314">
          <w:t>статьями 14</w:t>
        </w:r>
      </w:hyperlink>
      <w:r w:rsidRPr="001F0314">
        <w:t xml:space="preserve">  и  </w:t>
      </w:r>
      <w:hyperlink r:id="rId8" w:history="1">
        <w:r w:rsidRPr="001F0314">
          <w:t>14.2</w:t>
        </w:r>
      </w:hyperlink>
      <w:r w:rsidRPr="001F0314">
        <w:t xml:space="preserve">  Федерального  закона  от  02.03.2007</w:t>
      </w:r>
    </w:p>
    <w:p w:rsidR="00DD6851" w:rsidRPr="001F0314" w:rsidRDefault="00DD6851">
      <w:pPr>
        <w:pStyle w:val="ConsPlusNonformat"/>
        <w:jc w:val="both"/>
      </w:pPr>
      <w:r w:rsidRPr="001F0314">
        <w:t>N 25-ФЗ "О муниципальной службе в Российской Федерации".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Прошу  рассмотреть  ходатайство  на  заседании  комиссии  по соблюдению</w:t>
      </w:r>
    </w:p>
    <w:p w:rsidR="00DD6851" w:rsidRDefault="00DD6851">
      <w:pPr>
        <w:pStyle w:val="ConsPlusNonformat"/>
        <w:jc w:val="both"/>
      </w:pPr>
      <w:r w:rsidRPr="001F0314">
        <w:t>требований   к   служебному   поведению  м</w:t>
      </w:r>
      <w:r w:rsidR="001F0314" w:rsidRPr="001F0314">
        <w:t>униципальных  служащих администрации Кильмезского района</w:t>
      </w:r>
      <w:r w:rsidRPr="001F0314">
        <w:t xml:space="preserve"> и  урегулированию  конфликта интересов без моего участия/в</w:t>
      </w:r>
      <w:r w:rsidR="001F0314" w:rsidRPr="001F0314">
        <w:t xml:space="preserve"> </w:t>
      </w:r>
      <w:r w:rsidRPr="001F0314">
        <w:t>моем присутствии (</w:t>
      </w:r>
      <w:proofErr w:type="gramStart"/>
      <w:r w:rsidRPr="001F0314">
        <w:t>нужное</w:t>
      </w:r>
      <w:proofErr w:type="gramEnd"/>
      <w:r w:rsidRPr="001F0314">
        <w:t xml:space="preserve"> подчеркнуть).</w:t>
      </w:r>
    </w:p>
    <w:p w:rsidR="00FD1881" w:rsidRDefault="00FD1881">
      <w:pPr>
        <w:pStyle w:val="ConsPlusNonformat"/>
        <w:jc w:val="both"/>
      </w:pPr>
    </w:p>
    <w:p w:rsidR="00FD1881" w:rsidRDefault="00FD1881">
      <w:pPr>
        <w:pStyle w:val="ConsPlusNonformat"/>
        <w:jc w:val="both"/>
      </w:pPr>
    </w:p>
    <w:p w:rsidR="00FD1881" w:rsidRPr="001F0314" w:rsidRDefault="00FD1881">
      <w:pPr>
        <w:pStyle w:val="ConsPlusNonformat"/>
        <w:jc w:val="both"/>
      </w:pPr>
    </w:p>
    <w:p w:rsidR="00DD6851" w:rsidRPr="001F0314" w:rsidRDefault="00DD6851">
      <w:pPr>
        <w:pStyle w:val="ConsPlusNonformat"/>
        <w:jc w:val="both"/>
      </w:pPr>
    </w:p>
    <w:p w:rsidR="00DD6851" w:rsidRPr="001F0314" w:rsidRDefault="00DD6851">
      <w:pPr>
        <w:pStyle w:val="ConsPlusNonformat"/>
        <w:jc w:val="both"/>
      </w:pPr>
      <w:r w:rsidRPr="001F0314">
        <w:t>"___" ___________ 20___ г.     ___________     ____________________________</w:t>
      </w:r>
    </w:p>
    <w:p w:rsidR="00DD6851" w:rsidRPr="001F0314" w:rsidRDefault="00DD6851">
      <w:pPr>
        <w:pStyle w:val="ConsPlusNonformat"/>
        <w:jc w:val="both"/>
      </w:pPr>
      <w:r w:rsidRPr="001F0314">
        <w:t xml:space="preserve">                                (подпись)               (Ф.И.О.)</w:t>
      </w:r>
    </w:p>
    <w:p w:rsidR="00DD6851" w:rsidRPr="001F0314" w:rsidRDefault="00DD6851">
      <w:pPr>
        <w:pStyle w:val="ConsPlusNormal"/>
        <w:jc w:val="both"/>
      </w:pPr>
    </w:p>
    <w:p w:rsidR="00DD6851" w:rsidRPr="001F0314" w:rsidRDefault="00DD6851">
      <w:pPr>
        <w:pStyle w:val="ConsPlusNormal"/>
        <w:jc w:val="both"/>
      </w:pPr>
    </w:p>
    <w:p w:rsidR="00DD6851" w:rsidRPr="001F0314" w:rsidRDefault="00DD6851">
      <w:pPr>
        <w:pStyle w:val="ConsPlusNormal"/>
        <w:jc w:val="both"/>
      </w:pPr>
    </w:p>
    <w:p w:rsidR="00DD6851" w:rsidRPr="001F0314" w:rsidRDefault="00DD6851">
      <w:pPr>
        <w:pStyle w:val="ConsPlusNormal"/>
        <w:jc w:val="both"/>
      </w:pPr>
    </w:p>
    <w:p w:rsidR="00DD6851" w:rsidRPr="001F0314" w:rsidRDefault="00DD6851">
      <w:pPr>
        <w:pStyle w:val="ConsPlusNormal"/>
        <w:jc w:val="both"/>
      </w:pPr>
    </w:p>
    <w:p w:rsidR="001F0314" w:rsidRDefault="001F0314">
      <w:pPr>
        <w:pStyle w:val="ConsPlusNormal"/>
        <w:jc w:val="right"/>
        <w:outlineLvl w:val="1"/>
      </w:pPr>
    </w:p>
    <w:p w:rsidR="001F0314" w:rsidRDefault="001F0314">
      <w:pPr>
        <w:pStyle w:val="ConsPlusNormal"/>
        <w:jc w:val="right"/>
        <w:outlineLvl w:val="1"/>
      </w:pPr>
    </w:p>
    <w:p w:rsidR="001F0314" w:rsidRDefault="001F0314">
      <w:pPr>
        <w:pStyle w:val="ConsPlusNormal"/>
        <w:jc w:val="right"/>
        <w:outlineLvl w:val="1"/>
      </w:pPr>
    </w:p>
    <w:p w:rsidR="00DD6851" w:rsidRPr="001F0314" w:rsidRDefault="00FA3DB9" w:rsidP="00FA3DB9">
      <w:pPr>
        <w:pStyle w:val="ConsPlusNormal"/>
        <w:outlineLvl w:val="1"/>
      </w:pPr>
      <w:r>
        <w:t xml:space="preserve">                                                                                                                                            </w:t>
      </w:r>
      <w:r w:rsidR="00DD6851" w:rsidRPr="001F0314">
        <w:t>Приложение 2</w:t>
      </w:r>
    </w:p>
    <w:p w:rsidR="00DD6851" w:rsidRPr="001F0314" w:rsidRDefault="00DD6851" w:rsidP="00FD1881">
      <w:pPr>
        <w:pStyle w:val="ConsPlusNormal"/>
        <w:jc w:val="right"/>
      </w:pPr>
      <w:r w:rsidRPr="001F0314">
        <w:t>к Порядку</w:t>
      </w:r>
    </w:p>
    <w:p w:rsidR="00DD6851" w:rsidRDefault="00DD6851" w:rsidP="00FD1881">
      <w:pPr>
        <w:pStyle w:val="ConsPlusNormal"/>
        <w:jc w:val="right"/>
      </w:pPr>
      <w:r w:rsidRPr="001F0314">
        <w:t>получения муниципальными служащими</w:t>
      </w:r>
    </w:p>
    <w:p w:rsidR="00FD1881" w:rsidRDefault="001F0314" w:rsidP="00FD1881">
      <w:pPr>
        <w:pStyle w:val="ConsPlusNormal"/>
        <w:jc w:val="right"/>
      </w:pPr>
      <w:r w:rsidRPr="001F0314">
        <w:t>администрации</w:t>
      </w:r>
      <w:r w:rsidR="00FD1881">
        <w:t xml:space="preserve"> </w:t>
      </w:r>
      <w:r w:rsidRPr="001F0314">
        <w:t xml:space="preserve"> </w:t>
      </w:r>
      <w:r w:rsidR="00FD1881">
        <w:t>Селинского поселения</w:t>
      </w:r>
      <w:r w:rsidR="00FD1881">
        <w:t xml:space="preserve">                                                                             </w:t>
      </w:r>
      <w:r w:rsidRPr="001F0314">
        <w:t>Кильмезского района</w:t>
      </w:r>
      <w:r w:rsidR="00DD6851" w:rsidRPr="001F0314">
        <w:t xml:space="preserve"> разрешения</w:t>
      </w:r>
    </w:p>
    <w:p w:rsidR="00DD6851" w:rsidRPr="001F0314" w:rsidRDefault="00DD6851" w:rsidP="00FD1881">
      <w:pPr>
        <w:pStyle w:val="ConsPlusNormal"/>
        <w:jc w:val="right"/>
      </w:pPr>
      <w:r w:rsidRPr="001F0314">
        <w:t>представителя нанимателя на участие</w:t>
      </w:r>
    </w:p>
    <w:p w:rsidR="00DD6851" w:rsidRPr="001F0314" w:rsidRDefault="00DD6851" w:rsidP="00FD1881">
      <w:pPr>
        <w:pStyle w:val="ConsPlusNormal"/>
        <w:jc w:val="right"/>
      </w:pPr>
      <w:r w:rsidRPr="001F0314">
        <w:t>на безвозмездной основе в управлении</w:t>
      </w:r>
    </w:p>
    <w:p w:rsidR="00DD6851" w:rsidRPr="001F0314" w:rsidRDefault="00DD6851" w:rsidP="00FD1881">
      <w:pPr>
        <w:pStyle w:val="ConsPlusNormal"/>
        <w:jc w:val="right"/>
      </w:pPr>
      <w:r w:rsidRPr="001F0314">
        <w:t>некоммерческими организациями</w:t>
      </w:r>
    </w:p>
    <w:p w:rsidR="00DD6851" w:rsidRPr="001F0314" w:rsidRDefault="00DD6851" w:rsidP="00FD1881">
      <w:pPr>
        <w:pStyle w:val="ConsPlusNormal"/>
        <w:jc w:val="right"/>
      </w:pPr>
    </w:p>
    <w:p w:rsidR="00DD6851" w:rsidRPr="001F0314" w:rsidRDefault="00DD6851">
      <w:pPr>
        <w:pStyle w:val="ConsPlusNormal"/>
        <w:jc w:val="center"/>
      </w:pPr>
      <w:bookmarkStart w:id="3" w:name="P120"/>
      <w:bookmarkEnd w:id="3"/>
      <w:r w:rsidRPr="001F0314">
        <w:t>ЖУРНАЛ</w:t>
      </w:r>
    </w:p>
    <w:p w:rsidR="00DD6851" w:rsidRPr="001F0314" w:rsidRDefault="00DD6851">
      <w:pPr>
        <w:pStyle w:val="ConsPlusNormal"/>
        <w:jc w:val="center"/>
      </w:pPr>
      <w:r w:rsidRPr="001F0314">
        <w:t>регистрации ходатайств о получении разрешения представителя</w:t>
      </w:r>
    </w:p>
    <w:p w:rsidR="00DD6851" w:rsidRPr="001F0314" w:rsidRDefault="00DD6851">
      <w:pPr>
        <w:pStyle w:val="ConsPlusNormal"/>
        <w:jc w:val="center"/>
      </w:pPr>
      <w:r w:rsidRPr="001F0314">
        <w:t>нанимателя на участие на безвозмездной основе</w:t>
      </w:r>
    </w:p>
    <w:p w:rsidR="00DD6851" w:rsidRPr="001F0314" w:rsidRDefault="00DD6851">
      <w:pPr>
        <w:pStyle w:val="ConsPlusNormal"/>
        <w:jc w:val="center"/>
      </w:pPr>
      <w:r w:rsidRPr="001F0314">
        <w:t>в управлении некоммерческой организацией</w:t>
      </w:r>
    </w:p>
    <w:p w:rsidR="00DD6851" w:rsidRPr="001F0314" w:rsidRDefault="00DD68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701"/>
        <w:gridCol w:w="1531"/>
        <w:gridCol w:w="1984"/>
        <w:gridCol w:w="1361"/>
      </w:tblGrid>
      <w:tr w:rsidR="00DD6851" w:rsidRPr="001F0314">
        <w:tc>
          <w:tcPr>
            <w:tcW w:w="567" w:type="dxa"/>
            <w:vAlign w:val="center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 xml:space="preserve">N </w:t>
            </w:r>
            <w:proofErr w:type="gramStart"/>
            <w:r w:rsidRPr="001F0314">
              <w:t>п</w:t>
            </w:r>
            <w:proofErr w:type="gramEnd"/>
            <w:r w:rsidRPr="001F0314">
              <w:t>/п</w:t>
            </w:r>
          </w:p>
        </w:tc>
        <w:tc>
          <w:tcPr>
            <w:tcW w:w="1928" w:type="dxa"/>
            <w:vAlign w:val="center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Ф.И.О. муниципального служащего</w:t>
            </w:r>
          </w:p>
        </w:tc>
        <w:tc>
          <w:tcPr>
            <w:tcW w:w="1701" w:type="dxa"/>
            <w:vAlign w:val="center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Должность муниципального служащего</w:t>
            </w:r>
          </w:p>
        </w:tc>
        <w:tc>
          <w:tcPr>
            <w:tcW w:w="1531" w:type="dxa"/>
            <w:vAlign w:val="center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Дата поступления ходатайства</w:t>
            </w:r>
          </w:p>
        </w:tc>
        <w:tc>
          <w:tcPr>
            <w:tcW w:w="1984" w:type="dxa"/>
            <w:vAlign w:val="bottom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Ф.И.О. и подпись сотрудника, принявшего ходатайство</w:t>
            </w:r>
          </w:p>
        </w:tc>
        <w:tc>
          <w:tcPr>
            <w:tcW w:w="1361" w:type="dxa"/>
            <w:vAlign w:val="center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Решение представителя нанимателя</w:t>
            </w:r>
          </w:p>
        </w:tc>
      </w:tr>
      <w:tr w:rsidR="00DD6851" w:rsidRPr="001F0314">
        <w:tc>
          <w:tcPr>
            <w:tcW w:w="567" w:type="dxa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1.</w:t>
            </w:r>
          </w:p>
        </w:tc>
        <w:tc>
          <w:tcPr>
            <w:tcW w:w="1928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70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53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984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361" w:type="dxa"/>
          </w:tcPr>
          <w:p w:rsidR="00DD6851" w:rsidRPr="001F0314" w:rsidRDefault="00DD6851">
            <w:pPr>
              <w:pStyle w:val="ConsPlusNormal"/>
            </w:pPr>
          </w:p>
        </w:tc>
      </w:tr>
      <w:tr w:rsidR="00DD6851" w:rsidRPr="001F0314">
        <w:tc>
          <w:tcPr>
            <w:tcW w:w="567" w:type="dxa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2.</w:t>
            </w:r>
          </w:p>
        </w:tc>
        <w:tc>
          <w:tcPr>
            <w:tcW w:w="1928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70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53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984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361" w:type="dxa"/>
          </w:tcPr>
          <w:p w:rsidR="00DD6851" w:rsidRPr="001F0314" w:rsidRDefault="00DD6851">
            <w:pPr>
              <w:pStyle w:val="ConsPlusNormal"/>
            </w:pPr>
          </w:p>
        </w:tc>
      </w:tr>
      <w:tr w:rsidR="00DD6851" w:rsidRPr="001F0314">
        <w:tc>
          <w:tcPr>
            <w:tcW w:w="567" w:type="dxa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3.</w:t>
            </w:r>
          </w:p>
        </w:tc>
        <w:tc>
          <w:tcPr>
            <w:tcW w:w="1928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70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53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984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361" w:type="dxa"/>
          </w:tcPr>
          <w:p w:rsidR="00DD6851" w:rsidRPr="001F0314" w:rsidRDefault="00DD6851">
            <w:pPr>
              <w:pStyle w:val="ConsPlusNormal"/>
            </w:pPr>
          </w:p>
        </w:tc>
      </w:tr>
      <w:tr w:rsidR="00DD6851" w:rsidRPr="001F0314">
        <w:tc>
          <w:tcPr>
            <w:tcW w:w="567" w:type="dxa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4.</w:t>
            </w:r>
          </w:p>
        </w:tc>
        <w:tc>
          <w:tcPr>
            <w:tcW w:w="1928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70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53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984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361" w:type="dxa"/>
          </w:tcPr>
          <w:p w:rsidR="00DD6851" w:rsidRPr="001F0314" w:rsidRDefault="00DD6851">
            <w:pPr>
              <w:pStyle w:val="ConsPlusNormal"/>
            </w:pPr>
          </w:p>
        </w:tc>
      </w:tr>
      <w:tr w:rsidR="00DD6851" w:rsidRPr="001F0314">
        <w:tc>
          <w:tcPr>
            <w:tcW w:w="567" w:type="dxa"/>
          </w:tcPr>
          <w:p w:rsidR="00DD6851" w:rsidRPr="001F0314" w:rsidRDefault="00DD6851">
            <w:pPr>
              <w:pStyle w:val="ConsPlusNormal"/>
              <w:jc w:val="center"/>
            </w:pPr>
            <w:r w:rsidRPr="001F0314">
              <w:t>5.</w:t>
            </w:r>
          </w:p>
        </w:tc>
        <w:tc>
          <w:tcPr>
            <w:tcW w:w="1928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70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531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984" w:type="dxa"/>
          </w:tcPr>
          <w:p w:rsidR="00DD6851" w:rsidRPr="001F0314" w:rsidRDefault="00DD6851">
            <w:pPr>
              <w:pStyle w:val="ConsPlusNormal"/>
            </w:pPr>
          </w:p>
        </w:tc>
        <w:tc>
          <w:tcPr>
            <w:tcW w:w="1361" w:type="dxa"/>
          </w:tcPr>
          <w:p w:rsidR="00DD6851" w:rsidRPr="001F0314" w:rsidRDefault="00DD6851">
            <w:pPr>
              <w:pStyle w:val="ConsPlusNormal"/>
            </w:pPr>
          </w:p>
        </w:tc>
      </w:tr>
    </w:tbl>
    <w:p w:rsidR="002C04B5" w:rsidRPr="001F0314" w:rsidRDefault="002C04B5"/>
    <w:sectPr w:rsidR="002C04B5" w:rsidRPr="001F0314" w:rsidSect="000019E7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51"/>
    <w:rsid w:val="000019E7"/>
    <w:rsid w:val="000026AB"/>
    <w:rsid w:val="0000311A"/>
    <w:rsid w:val="00003391"/>
    <w:rsid w:val="000039F1"/>
    <w:rsid w:val="000078F3"/>
    <w:rsid w:val="000117BE"/>
    <w:rsid w:val="00011EDE"/>
    <w:rsid w:val="0002043F"/>
    <w:rsid w:val="0002174D"/>
    <w:rsid w:val="00024E94"/>
    <w:rsid w:val="00024F02"/>
    <w:rsid w:val="0002551A"/>
    <w:rsid w:val="00031F69"/>
    <w:rsid w:val="0003263C"/>
    <w:rsid w:val="00032DC6"/>
    <w:rsid w:val="00041540"/>
    <w:rsid w:val="000436A3"/>
    <w:rsid w:val="0004384A"/>
    <w:rsid w:val="0004425B"/>
    <w:rsid w:val="00045625"/>
    <w:rsid w:val="000477ED"/>
    <w:rsid w:val="000509CB"/>
    <w:rsid w:val="00051694"/>
    <w:rsid w:val="00053DAB"/>
    <w:rsid w:val="0005450F"/>
    <w:rsid w:val="0005560F"/>
    <w:rsid w:val="00056053"/>
    <w:rsid w:val="00056674"/>
    <w:rsid w:val="00056BA8"/>
    <w:rsid w:val="000577EB"/>
    <w:rsid w:val="000625E2"/>
    <w:rsid w:val="000641CA"/>
    <w:rsid w:val="00065559"/>
    <w:rsid w:val="00067486"/>
    <w:rsid w:val="000705A8"/>
    <w:rsid w:val="00071B48"/>
    <w:rsid w:val="00071D58"/>
    <w:rsid w:val="000728C8"/>
    <w:rsid w:val="0007379D"/>
    <w:rsid w:val="00075977"/>
    <w:rsid w:val="00076781"/>
    <w:rsid w:val="000768A5"/>
    <w:rsid w:val="00083D20"/>
    <w:rsid w:val="000857EA"/>
    <w:rsid w:val="00086256"/>
    <w:rsid w:val="000871EF"/>
    <w:rsid w:val="00091F62"/>
    <w:rsid w:val="000973E7"/>
    <w:rsid w:val="000A0165"/>
    <w:rsid w:val="000A1DB8"/>
    <w:rsid w:val="000A2232"/>
    <w:rsid w:val="000A6099"/>
    <w:rsid w:val="000B3F9D"/>
    <w:rsid w:val="000B4C79"/>
    <w:rsid w:val="000B754E"/>
    <w:rsid w:val="000B7708"/>
    <w:rsid w:val="000C0793"/>
    <w:rsid w:val="000C27B5"/>
    <w:rsid w:val="000C412A"/>
    <w:rsid w:val="000C527C"/>
    <w:rsid w:val="000C6E0C"/>
    <w:rsid w:val="000D0BF2"/>
    <w:rsid w:val="000E039F"/>
    <w:rsid w:val="000E33AC"/>
    <w:rsid w:val="000E4B86"/>
    <w:rsid w:val="000F0CBF"/>
    <w:rsid w:val="000F1E26"/>
    <w:rsid w:val="000F255B"/>
    <w:rsid w:val="000F4A07"/>
    <w:rsid w:val="000F69D3"/>
    <w:rsid w:val="0010158F"/>
    <w:rsid w:val="00103791"/>
    <w:rsid w:val="0010494B"/>
    <w:rsid w:val="00105E78"/>
    <w:rsid w:val="00106C8A"/>
    <w:rsid w:val="0010772B"/>
    <w:rsid w:val="00112AC7"/>
    <w:rsid w:val="0011715C"/>
    <w:rsid w:val="00122651"/>
    <w:rsid w:val="0012292F"/>
    <w:rsid w:val="00122F27"/>
    <w:rsid w:val="001232A6"/>
    <w:rsid w:val="00123898"/>
    <w:rsid w:val="00125F77"/>
    <w:rsid w:val="00130790"/>
    <w:rsid w:val="00130D06"/>
    <w:rsid w:val="00131E92"/>
    <w:rsid w:val="00131F40"/>
    <w:rsid w:val="00133450"/>
    <w:rsid w:val="00133A14"/>
    <w:rsid w:val="00133F7A"/>
    <w:rsid w:val="001343A3"/>
    <w:rsid w:val="00135B90"/>
    <w:rsid w:val="00136D55"/>
    <w:rsid w:val="001402D0"/>
    <w:rsid w:val="00140FEB"/>
    <w:rsid w:val="0014323F"/>
    <w:rsid w:val="001470F2"/>
    <w:rsid w:val="00150E1C"/>
    <w:rsid w:val="00152567"/>
    <w:rsid w:val="0015382B"/>
    <w:rsid w:val="001546DD"/>
    <w:rsid w:val="00156A5A"/>
    <w:rsid w:val="00156B1A"/>
    <w:rsid w:val="001575AE"/>
    <w:rsid w:val="001667ED"/>
    <w:rsid w:val="0017159D"/>
    <w:rsid w:val="001720F3"/>
    <w:rsid w:val="00172FDE"/>
    <w:rsid w:val="0017303D"/>
    <w:rsid w:val="00174112"/>
    <w:rsid w:val="00174265"/>
    <w:rsid w:val="00176DC4"/>
    <w:rsid w:val="0017716C"/>
    <w:rsid w:val="00177A37"/>
    <w:rsid w:val="001800DF"/>
    <w:rsid w:val="00183B8F"/>
    <w:rsid w:val="00183E79"/>
    <w:rsid w:val="0018494D"/>
    <w:rsid w:val="00184E8F"/>
    <w:rsid w:val="001910FC"/>
    <w:rsid w:val="00191F48"/>
    <w:rsid w:val="00192885"/>
    <w:rsid w:val="00196EC5"/>
    <w:rsid w:val="001A428A"/>
    <w:rsid w:val="001B1366"/>
    <w:rsid w:val="001B6D95"/>
    <w:rsid w:val="001B71F3"/>
    <w:rsid w:val="001C0A38"/>
    <w:rsid w:val="001C224E"/>
    <w:rsid w:val="001D0C53"/>
    <w:rsid w:val="001D2C0E"/>
    <w:rsid w:val="001D4C25"/>
    <w:rsid w:val="001D71F6"/>
    <w:rsid w:val="001E13CA"/>
    <w:rsid w:val="001E37B6"/>
    <w:rsid w:val="001E3C70"/>
    <w:rsid w:val="001E3C84"/>
    <w:rsid w:val="001E5B4F"/>
    <w:rsid w:val="001E639A"/>
    <w:rsid w:val="001F0314"/>
    <w:rsid w:val="001F03E7"/>
    <w:rsid w:val="001F1253"/>
    <w:rsid w:val="001F2B03"/>
    <w:rsid w:val="001F2D04"/>
    <w:rsid w:val="001F4BCC"/>
    <w:rsid w:val="001F51F0"/>
    <w:rsid w:val="00202213"/>
    <w:rsid w:val="002024B6"/>
    <w:rsid w:val="002025C4"/>
    <w:rsid w:val="00202C08"/>
    <w:rsid w:val="002049D5"/>
    <w:rsid w:val="002157D0"/>
    <w:rsid w:val="00216C92"/>
    <w:rsid w:val="002222DB"/>
    <w:rsid w:val="0022288A"/>
    <w:rsid w:val="0022336D"/>
    <w:rsid w:val="00223C9B"/>
    <w:rsid w:val="00230FD3"/>
    <w:rsid w:val="00231396"/>
    <w:rsid w:val="00232807"/>
    <w:rsid w:val="002354AA"/>
    <w:rsid w:val="00235933"/>
    <w:rsid w:val="002368A7"/>
    <w:rsid w:val="0024055F"/>
    <w:rsid w:val="00240CE0"/>
    <w:rsid w:val="00242DDC"/>
    <w:rsid w:val="002440F6"/>
    <w:rsid w:val="0024543E"/>
    <w:rsid w:val="00246BB6"/>
    <w:rsid w:val="002478A6"/>
    <w:rsid w:val="0025020A"/>
    <w:rsid w:val="0025640D"/>
    <w:rsid w:val="00257DCE"/>
    <w:rsid w:val="00261A5F"/>
    <w:rsid w:val="00265196"/>
    <w:rsid w:val="00265454"/>
    <w:rsid w:val="00265883"/>
    <w:rsid w:val="00265AFF"/>
    <w:rsid w:val="0027033E"/>
    <w:rsid w:val="002703BF"/>
    <w:rsid w:val="00270527"/>
    <w:rsid w:val="00270CF4"/>
    <w:rsid w:val="00274A8C"/>
    <w:rsid w:val="00274ECA"/>
    <w:rsid w:val="0027652A"/>
    <w:rsid w:val="00277884"/>
    <w:rsid w:val="0028087F"/>
    <w:rsid w:val="0028356A"/>
    <w:rsid w:val="0028381D"/>
    <w:rsid w:val="00284937"/>
    <w:rsid w:val="00284E81"/>
    <w:rsid w:val="002872DB"/>
    <w:rsid w:val="00287A45"/>
    <w:rsid w:val="0029138A"/>
    <w:rsid w:val="002918D5"/>
    <w:rsid w:val="00291DA4"/>
    <w:rsid w:val="00293B84"/>
    <w:rsid w:val="00295819"/>
    <w:rsid w:val="002A0005"/>
    <w:rsid w:val="002A2D10"/>
    <w:rsid w:val="002A3006"/>
    <w:rsid w:val="002A5B7F"/>
    <w:rsid w:val="002A7C00"/>
    <w:rsid w:val="002B0888"/>
    <w:rsid w:val="002B1897"/>
    <w:rsid w:val="002B2B1C"/>
    <w:rsid w:val="002B5024"/>
    <w:rsid w:val="002B5A24"/>
    <w:rsid w:val="002C04B5"/>
    <w:rsid w:val="002C04D3"/>
    <w:rsid w:val="002C412A"/>
    <w:rsid w:val="002C5A07"/>
    <w:rsid w:val="002C5A73"/>
    <w:rsid w:val="002D1470"/>
    <w:rsid w:val="002D6638"/>
    <w:rsid w:val="002E025B"/>
    <w:rsid w:val="002E0C96"/>
    <w:rsid w:val="002E1767"/>
    <w:rsid w:val="002E5057"/>
    <w:rsid w:val="002F01FF"/>
    <w:rsid w:val="002F1523"/>
    <w:rsid w:val="002F4DA7"/>
    <w:rsid w:val="002F5A2A"/>
    <w:rsid w:val="003005C0"/>
    <w:rsid w:val="00301335"/>
    <w:rsid w:val="0030243D"/>
    <w:rsid w:val="003045B0"/>
    <w:rsid w:val="00304F0D"/>
    <w:rsid w:val="00305F33"/>
    <w:rsid w:val="003103A3"/>
    <w:rsid w:val="00310AF2"/>
    <w:rsid w:val="00312835"/>
    <w:rsid w:val="00313F34"/>
    <w:rsid w:val="00316AC1"/>
    <w:rsid w:val="00323655"/>
    <w:rsid w:val="0032643E"/>
    <w:rsid w:val="00326AF4"/>
    <w:rsid w:val="00327275"/>
    <w:rsid w:val="00327B69"/>
    <w:rsid w:val="00333144"/>
    <w:rsid w:val="00333813"/>
    <w:rsid w:val="00334B56"/>
    <w:rsid w:val="00334C3D"/>
    <w:rsid w:val="003362C1"/>
    <w:rsid w:val="00341257"/>
    <w:rsid w:val="003452E1"/>
    <w:rsid w:val="00345926"/>
    <w:rsid w:val="0035071F"/>
    <w:rsid w:val="00350AD0"/>
    <w:rsid w:val="00352E09"/>
    <w:rsid w:val="003532CF"/>
    <w:rsid w:val="0035347C"/>
    <w:rsid w:val="003554CF"/>
    <w:rsid w:val="0035675E"/>
    <w:rsid w:val="00356A0D"/>
    <w:rsid w:val="003571E9"/>
    <w:rsid w:val="00357EC9"/>
    <w:rsid w:val="003620EE"/>
    <w:rsid w:val="00362F19"/>
    <w:rsid w:val="003644E7"/>
    <w:rsid w:val="00364924"/>
    <w:rsid w:val="003660CA"/>
    <w:rsid w:val="0036742E"/>
    <w:rsid w:val="003679A9"/>
    <w:rsid w:val="0037047B"/>
    <w:rsid w:val="00370B1E"/>
    <w:rsid w:val="00371575"/>
    <w:rsid w:val="0037405D"/>
    <w:rsid w:val="003802D1"/>
    <w:rsid w:val="00381422"/>
    <w:rsid w:val="00383A00"/>
    <w:rsid w:val="00383BB1"/>
    <w:rsid w:val="003864C4"/>
    <w:rsid w:val="00386FE2"/>
    <w:rsid w:val="00391528"/>
    <w:rsid w:val="00392758"/>
    <w:rsid w:val="00392C0C"/>
    <w:rsid w:val="003971C0"/>
    <w:rsid w:val="003A391C"/>
    <w:rsid w:val="003A433D"/>
    <w:rsid w:val="003A6C38"/>
    <w:rsid w:val="003B0EF3"/>
    <w:rsid w:val="003B249A"/>
    <w:rsid w:val="003B50B2"/>
    <w:rsid w:val="003B7397"/>
    <w:rsid w:val="003B7E69"/>
    <w:rsid w:val="003C0F19"/>
    <w:rsid w:val="003C1080"/>
    <w:rsid w:val="003C33CA"/>
    <w:rsid w:val="003D3E75"/>
    <w:rsid w:val="003D4F90"/>
    <w:rsid w:val="003D691F"/>
    <w:rsid w:val="003E278A"/>
    <w:rsid w:val="003E4B32"/>
    <w:rsid w:val="003E5A91"/>
    <w:rsid w:val="003E5E5C"/>
    <w:rsid w:val="003F03D3"/>
    <w:rsid w:val="003F29DA"/>
    <w:rsid w:val="003F2A67"/>
    <w:rsid w:val="003F2DEF"/>
    <w:rsid w:val="003F420D"/>
    <w:rsid w:val="003F7284"/>
    <w:rsid w:val="00400C27"/>
    <w:rsid w:val="00401B63"/>
    <w:rsid w:val="00406E2F"/>
    <w:rsid w:val="004116A8"/>
    <w:rsid w:val="00411FC2"/>
    <w:rsid w:val="00412F89"/>
    <w:rsid w:val="004152B6"/>
    <w:rsid w:val="004161ED"/>
    <w:rsid w:val="00416FA8"/>
    <w:rsid w:val="0042560D"/>
    <w:rsid w:val="00436830"/>
    <w:rsid w:val="004370CD"/>
    <w:rsid w:val="0044050D"/>
    <w:rsid w:val="00440ECE"/>
    <w:rsid w:val="0044107F"/>
    <w:rsid w:val="004414BD"/>
    <w:rsid w:val="00441F29"/>
    <w:rsid w:val="0044299C"/>
    <w:rsid w:val="00444E08"/>
    <w:rsid w:val="00445669"/>
    <w:rsid w:val="00452220"/>
    <w:rsid w:val="004548BF"/>
    <w:rsid w:val="004567AE"/>
    <w:rsid w:val="00462202"/>
    <w:rsid w:val="0046221B"/>
    <w:rsid w:val="00462EA6"/>
    <w:rsid w:val="00463938"/>
    <w:rsid w:val="00472B8E"/>
    <w:rsid w:val="00474BA6"/>
    <w:rsid w:val="00475880"/>
    <w:rsid w:val="004763CE"/>
    <w:rsid w:val="0047640A"/>
    <w:rsid w:val="00486BE3"/>
    <w:rsid w:val="00486DAD"/>
    <w:rsid w:val="00486FAA"/>
    <w:rsid w:val="00492A78"/>
    <w:rsid w:val="0049465F"/>
    <w:rsid w:val="00495FD2"/>
    <w:rsid w:val="00497F21"/>
    <w:rsid w:val="004A11A3"/>
    <w:rsid w:val="004A1A9A"/>
    <w:rsid w:val="004A1D4C"/>
    <w:rsid w:val="004A5F6A"/>
    <w:rsid w:val="004A6906"/>
    <w:rsid w:val="004A7D20"/>
    <w:rsid w:val="004B0E2C"/>
    <w:rsid w:val="004B1DA6"/>
    <w:rsid w:val="004B48AA"/>
    <w:rsid w:val="004B5B49"/>
    <w:rsid w:val="004B7C76"/>
    <w:rsid w:val="004C0702"/>
    <w:rsid w:val="004C4998"/>
    <w:rsid w:val="004C697B"/>
    <w:rsid w:val="004D05E5"/>
    <w:rsid w:val="004D13C8"/>
    <w:rsid w:val="004D2316"/>
    <w:rsid w:val="004E329E"/>
    <w:rsid w:val="004E4CFC"/>
    <w:rsid w:val="004F1399"/>
    <w:rsid w:val="00513B99"/>
    <w:rsid w:val="00515980"/>
    <w:rsid w:val="00515BB0"/>
    <w:rsid w:val="00516790"/>
    <w:rsid w:val="00522DF8"/>
    <w:rsid w:val="00523B40"/>
    <w:rsid w:val="00525762"/>
    <w:rsid w:val="005347CD"/>
    <w:rsid w:val="00534AE0"/>
    <w:rsid w:val="00534D6E"/>
    <w:rsid w:val="00536B74"/>
    <w:rsid w:val="00541565"/>
    <w:rsid w:val="005450D3"/>
    <w:rsid w:val="00545590"/>
    <w:rsid w:val="0054668A"/>
    <w:rsid w:val="0054701B"/>
    <w:rsid w:val="0055257F"/>
    <w:rsid w:val="005526DD"/>
    <w:rsid w:val="0055606C"/>
    <w:rsid w:val="005565AA"/>
    <w:rsid w:val="00556976"/>
    <w:rsid w:val="00556D53"/>
    <w:rsid w:val="005607B0"/>
    <w:rsid w:val="005648CD"/>
    <w:rsid w:val="00570DB9"/>
    <w:rsid w:val="00570F45"/>
    <w:rsid w:val="00572A94"/>
    <w:rsid w:val="0057678E"/>
    <w:rsid w:val="00577C6F"/>
    <w:rsid w:val="00580634"/>
    <w:rsid w:val="0058217D"/>
    <w:rsid w:val="00582F60"/>
    <w:rsid w:val="00585396"/>
    <w:rsid w:val="00585981"/>
    <w:rsid w:val="0058611C"/>
    <w:rsid w:val="00587272"/>
    <w:rsid w:val="00587E2F"/>
    <w:rsid w:val="0059331C"/>
    <w:rsid w:val="00593AEA"/>
    <w:rsid w:val="005A25AA"/>
    <w:rsid w:val="005A412E"/>
    <w:rsid w:val="005A7887"/>
    <w:rsid w:val="005B2BB3"/>
    <w:rsid w:val="005B30C2"/>
    <w:rsid w:val="005B324C"/>
    <w:rsid w:val="005C0B58"/>
    <w:rsid w:val="005C149A"/>
    <w:rsid w:val="005C3396"/>
    <w:rsid w:val="005C3705"/>
    <w:rsid w:val="005C4CCF"/>
    <w:rsid w:val="005D149D"/>
    <w:rsid w:val="005D1628"/>
    <w:rsid w:val="005D2868"/>
    <w:rsid w:val="005D4AC4"/>
    <w:rsid w:val="005E0F8F"/>
    <w:rsid w:val="005E46B0"/>
    <w:rsid w:val="005E542D"/>
    <w:rsid w:val="005E5778"/>
    <w:rsid w:val="005E6B1F"/>
    <w:rsid w:val="005E7D8D"/>
    <w:rsid w:val="005F4D5F"/>
    <w:rsid w:val="005F6853"/>
    <w:rsid w:val="00606B6D"/>
    <w:rsid w:val="00606E66"/>
    <w:rsid w:val="00613513"/>
    <w:rsid w:val="006146BF"/>
    <w:rsid w:val="00616EF1"/>
    <w:rsid w:val="006218A2"/>
    <w:rsid w:val="006262A5"/>
    <w:rsid w:val="0063151A"/>
    <w:rsid w:val="006315E7"/>
    <w:rsid w:val="00632D23"/>
    <w:rsid w:val="00634FCC"/>
    <w:rsid w:val="00641329"/>
    <w:rsid w:val="0064186A"/>
    <w:rsid w:val="00641F61"/>
    <w:rsid w:val="006466B3"/>
    <w:rsid w:val="00657A4E"/>
    <w:rsid w:val="00662DF7"/>
    <w:rsid w:val="00666058"/>
    <w:rsid w:val="006666CE"/>
    <w:rsid w:val="00666BE2"/>
    <w:rsid w:val="00666F9A"/>
    <w:rsid w:val="00667CEF"/>
    <w:rsid w:val="00667D8C"/>
    <w:rsid w:val="00670B4F"/>
    <w:rsid w:val="00672B83"/>
    <w:rsid w:val="00674625"/>
    <w:rsid w:val="00680291"/>
    <w:rsid w:val="006808D7"/>
    <w:rsid w:val="00681332"/>
    <w:rsid w:val="00681B33"/>
    <w:rsid w:val="00682048"/>
    <w:rsid w:val="006852BC"/>
    <w:rsid w:val="006858A9"/>
    <w:rsid w:val="006868C3"/>
    <w:rsid w:val="00686B2D"/>
    <w:rsid w:val="006975CD"/>
    <w:rsid w:val="006A1679"/>
    <w:rsid w:val="006A406F"/>
    <w:rsid w:val="006A5568"/>
    <w:rsid w:val="006A5863"/>
    <w:rsid w:val="006A61F0"/>
    <w:rsid w:val="006A6979"/>
    <w:rsid w:val="006A788B"/>
    <w:rsid w:val="006B14DC"/>
    <w:rsid w:val="006B3B9E"/>
    <w:rsid w:val="006B55E5"/>
    <w:rsid w:val="006B674C"/>
    <w:rsid w:val="006B68F4"/>
    <w:rsid w:val="006C0B70"/>
    <w:rsid w:val="006C58A8"/>
    <w:rsid w:val="006D20FC"/>
    <w:rsid w:val="006D40C4"/>
    <w:rsid w:val="006D63AF"/>
    <w:rsid w:val="006D6AA6"/>
    <w:rsid w:val="006D6E98"/>
    <w:rsid w:val="006E5B9F"/>
    <w:rsid w:val="006E7314"/>
    <w:rsid w:val="006E786D"/>
    <w:rsid w:val="006F0A7D"/>
    <w:rsid w:val="006F2147"/>
    <w:rsid w:val="006F249A"/>
    <w:rsid w:val="006F4747"/>
    <w:rsid w:val="006F6495"/>
    <w:rsid w:val="006F7CD0"/>
    <w:rsid w:val="0070067E"/>
    <w:rsid w:val="00702E8D"/>
    <w:rsid w:val="00703C33"/>
    <w:rsid w:val="00703E2C"/>
    <w:rsid w:val="00704FA6"/>
    <w:rsid w:val="007109E0"/>
    <w:rsid w:val="00710B11"/>
    <w:rsid w:val="00714CF8"/>
    <w:rsid w:val="00715CD7"/>
    <w:rsid w:val="0072074C"/>
    <w:rsid w:val="00723E3B"/>
    <w:rsid w:val="00727EA7"/>
    <w:rsid w:val="00731792"/>
    <w:rsid w:val="0073338C"/>
    <w:rsid w:val="00734875"/>
    <w:rsid w:val="00735ADE"/>
    <w:rsid w:val="007367DE"/>
    <w:rsid w:val="00741C24"/>
    <w:rsid w:val="00745E57"/>
    <w:rsid w:val="00750E19"/>
    <w:rsid w:val="00751D3D"/>
    <w:rsid w:val="00752853"/>
    <w:rsid w:val="00752C61"/>
    <w:rsid w:val="007532ED"/>
    <w:rsid w:val="0075343E"/>
    <w:rsid w:val="00754616"/>
    <w:rsid w:val="00754810"/>
    <w:rsid w:val="00755707"/>
    <w:rsid w:val="00757FBD"/>
    <w:rsid w:val="00761B1A"/>
    <w:rsid w:val="00765056"/>
    <w:rsid w:val="0076555D"/>
    <w:rsid w:val="007700BB"/>
    <w:rsid w:val="00771BC8"/>
    <w:rsid w:val="007735C6"/>
    <w:rsid w:val="00774050"/>
    <w:rsid w:val="007773DD"/>
    <w:rsid w:val="0078361F"/>
    <w:rsid w:val="0079064B"/>
    <w:rsid w:val="00793A9E"/>
    <w:rsid w:val="00793E78"/>
    <w:rsid w:val="0079620C"/>
    <w:rsid w:val="007A05EB"/>
    <w:rsid w:val="007A0717"/>
    <w:rsid w:val="007A14F6"/>
    <w:rsid w:val="007A5F5D"/>
    <w:rsid w:val="007A6595"/>
    <w:rsid w:val="007A6BA5"/>
    <w:rsid w:val="007A7452"/>
    <w:rsid w:val="007B0CCB"/>
    <w:rsid w:val="007B403D"/>
    <w:rsid w:val="007B4A9D"/>
    <w:rsid w:val="007B4B25"/>
    <w:rsid w:val="007B6490"/>
    <w:rsid w:val="007B7060"/>
    <w:rsid w:val="007C059A"/>
    <w:rsid w:val="007C382A"/>
    <w:rsid w:val="007C760E"/>
    <w:rsid w:val="007D0414"/>
    <w:rsid w:val="007D28D2"/>
    <w:rsid w:val="007D2DF6"/>
    <w:rsid w:val="007D7D96"/>
    <w:rsid w:val="007E0947"/>
    <w:rsid w:val="007E0D9B"/>
    <w:rsid w:val="007E12F9"/>
    <w:rsid w:val="007E1C7C"/>
    <w:rsid w:val="007E3C76"/>
    <w:rsid w:val="007E7B55"/>
    <w:rsid w:val="007F3151"/>
    <w:rsid w:val="007F3880"/>
    <w:rsid w:val="007F76A0"/>
    <w:rsid w:val="00801330"/>
    <w:rsid w:val="00803105"/>
    <w:rsid w:val="00804A77"/>
    <w:rsid w:val="00807AC2"/>
    <w:rsid w:val="00811166"/>
    <w:rsid w:val="00811D10"/>
    <w:rsid w:val="0081657D"/>
    <w:rsid w:val="00821CB5"/>
    <w:rsid w:val="00827235"/>
    <w:rsid w:val="00832799"/>
    <w:rsid w:val="0083773B"/>
    <w:rsid w:val="00841173"/>
    <w:rsid w:val="008520EF"/>
    <w:rsid w:val="00852C1A"/>
    <w:rsid w:val="0085387D"/>
    <w:rsid w:val="00854EBD"/>
    <w:rsid w:val="00856E04"/>
    <w:rsid w:val="0086021B"/>
    <w:rsid w:val="0086059E"/>
    <w:rsid w:val="00860E93"/>
    <w:rsid w:val="00862494"/>
    <w:rsid w:val="008642D9"/>
    <w:rsid w:val="00864B6B"/>
    <w:rsid w:val="008657C4"/>
    <w:rsid w:val="008662C7"/>
    <w:rsid w:val="00871D44"/>
    <w:rsid w:val="00874F87"/>
    <w:rsid w:val="00876528"/>
    <w:rsid w:val="00876E2D"/>
    <w:rsid w:val="00877B73"/>
    <w:rsid w:val="00882BD4"/>
    <w:rsid w:val="008847BF"/>
    <w:rsid w:val="0088792F"/>
    <w:rsid w:val="00891F09"/>
    <w:rsid w:val="0089240B"/>
    <w:rsid w:val="0089403A"/>
    <w:rsid w:val="00896644"/>
    <w:rsid w:val="00896891"/>
    <w:rsid w:val="008A2926"/>
    <w:rsid w:val="008A2BB4"/>
    <w:rsid w:val="008A38E4"/>
    <w:rsid w:val="008A6412"/>
    <w:rsid w:val="008A7982"/>
    <w:rsid w:val="008B1C66"/>
    <w:rsid w:val="008B2ED5"/>
    <w:rsid w:val="008B33E2"/>
    <w:rsid w:val="008B3B9B"/>
    <w:rsid w:val="008B6069"/>
    <w:rsid w:val="008B6242"/>
    <w:rsid w:val="008B71AF"/>
    <w:rsid w:val="008C0451"/>
    <w:rsid w:val="008C136D"/>
    <w:rsid w:val="008C624E"/>
    <w:rsid w:val="008D2830"/>
    <w:rsid w:val="008E147B"/>
    <w:rsid w:val="008E2932"/>
    <w:rsid w:val="008E2B06"/>
    <w:rsid w:val="008E2F52"/>
    <w:rsid w:val="008E49CD"/>
    <w:rsid w:val="008E63DC"/>
    <w:rsid w:val="008E7211"/>
    <w:rsid w:val="008F1C6F"/>
    <w:rsid w:val="008F2360"/>
    <w:rsid w:val="008F2DB7"/>
    <w:rsid w:val="008F3AA6"/>
    <w:rsid w:val="008F6A93"/>
    <w:rsid w:val="008F73F5"/>
    <w:rsid w:val="009002B3"/>
    <w:rsid w:val="00902D13"/>
    <w:rsid w:val="009052B2"/>
    <w:rsid w:val="009075C4"/>
    <w:rsid w:val="009101EF"/>
    <w:rsid w:val="0091241E"/>
    <w:rsid w:val="00913A6F"/>
    <w:rsid w:val="009176F5"/>
    <w:rsid w:val="00920F27"/>
    <w:rsid w:val="009218ED"/>
    <w:rsid w:val="00921F9D"/>
    <w:rsid w:val="009245D7"/>
    <w:rsid w:val="0092487D"/>
    <w:rsid w:val="00924AC2"/>
    <w:rsid w:val="00925BB4"/>
    <w:rsid w:val="009324E7"/>
    <w:rsid w:val="009353F0"/>
    <w:rsid w:val="0094040D"/>
    <w:rsid w:val="0094110E"/>
    <w:rsid w:val="00942918"/>
    <w:rsid w:val="00942C77"/>
    <w:rsid w:val="00943E9F"/>
    <w:rsid w:val="00944001"/>
    <w:rsid w:val="0094459E"/>
    <w:rsid w:val="00945712"/>
    <w:rsid w:val="00947723"/>
    <w:rsid w:val="0095065E"/>
    <w:rsid w:val="009523F8"/>
    <w:rsid w:val="00954B07"/>
    <w:rsid w:val="00954E34"/>
    <w:rsid w:val="00962E45"/>
    <w:rsid w:val="00973B7B"/>
    <w:rsid w:val="0097449C"/>
    <w:rsid w:val="00977D87"/>
    <w:rsid w:val="00984E24"/>
    <w:rsid w:val="00985B6D"/>
    <w:rsid w:val="009861C7"/>
    <w:rsid w:val="00986D0A"/>
    <w:rsid w:val="00987ACE"/>
    <w:rsid w:val="00990DF8"/>
    <w:rsid w:val="009912FF"/>
    <w:rsid w:val="00992AA9"/>
    <w:rsid w:val="00993851"/>
    <w:rsid w:val="009A05F5"/>
    <w:rsid w:val="009A0924"/>
    <w:rsid w:val="009A16F0"/>
    <w:rsid w:val="009A1F04"/>
    <w:rsid w:val="009A4443"/>
    <w:rsid w:val="009A6E5E"/>
    <w:rsid w:val="009A7325"/>
    <w:rsid w:val="009B4CAA"/>
    <w:rsid w:val="009B50C1"/>
    <w:rsid w:val="009B5457"/>
    <w:rsid w:val="009B63FB"/>
    <w:rsid w:val="009C6737"/>
    <w:rsid w:val="009E0A35"/>
    <w:rsid w:val="009E154C"/>
    <w:rsid w:val="009E19F3"/>
    <w:rsid w:val="009E1F66"/>
    <w:rsid w:val="009E2F3F"/>
    <w:rsid w:val="009E312A"/>
    <w:rsid w:val="009E4B74"/>
    <w:rsid w:val="009E6D57"/>
    <w:rsid w:val="009E6F83"/>
    <w:rsid w:val="009F3652"/>
    <w:rsid w:val="009F4032"/>
    <w:rsid w:val="009F569F"/>
    <w:rsid w:val="009F5F7E"/>
    <w:rsid w:val="00A014A9"/>
    <w:rsid w:val="00A1251C"/>
    <w:rsid w:val="00A13FBA"/>
    <w:rsid w:val="00A15992"/>
    <w:rsid w:val="00A17071"/>
    <w:rsid w:val="00A20792"/>
    <w:rsid w:val="00A213F4"/>
    <w:rsid w:val="00A22407"/>
    <w:rsid w:val="00A23093"/>
    <w:rsid w:val="00A23C2E"/>
    <w:rsid w:val="00A24554"/>
    <w:rsid w:val="00A256BD"/>
    <w:rsid w:val="00A26DD2"/>
    <w:rsid w:val="00A2760C"/>
    <w:rsid w:val="00A30F37"/>
    <w:rsid w:val="00A316DB"/>
    <w:rsid w:val="00A31D5B"/>
    <w:rsid w:val="00A33F2E"/>
    <w:rsid w:val="00A34D0B"/>
    <w:rsid w:val="00A36417"/>
    <w:rsid w:val="00A37CFC"/>
    <w:rsid w:val="00A40C2E"/>
    <w:rsid w:val="00A42788"/>
    <w:rsid w:val="00A42F93"/>
    <w:rsid w:val="00A43A6F"/>
    <w:rsid w:val="00A4542B"/>
    <w:rsid w:val="00A45AC1"/>
    <w:rsid w:val="00A50AF1"/>
    <w:rsid w:val="00A52EE7"/>
    <w:rsid w:val="00A5545D"/>
    <w:rsid w:val="00A57DF2"/>
    <w:rsid w:val="00A65E42"/>
    <w:rsid w:val="00A67576"/>
    <w:rsid w:val="00A67AE9"/>
    <w:rsid w:val="00A709E2"/>
    <w:rsid w:val="00A70B59"/>
    <w:rsid w:val="00A70CE1"/>
    <w:rsid w:val="00A7356A"/>
    <w:rsid w:val="00A75467"/>
    <w:rsid w:val="00A763ED"/>
    <w:rsid w:val="00A771BF"/>
    <w:rsid w:val="00A77B1B"/>
    <w:rsid w:val="00A80024"/>
    <w:rsid w:val="00A8147C"/>
    <w:rsid w:val="00A83AD8"/>
    <w:rsid w:val="00A864F9"/>
    <w:rsid w:val="00A87C09"/>
    <w:rsid w:val="00A969E0"/>
    <w:rsid w:val="00A97C0B"/>
    <w:rsid w:val="00AA32A7"/>
    <w:rsid w:val="00AA5C38"/>
    <w:rsid w:val="00AA77A4"/>
    <w:rsid w:val="00AA7E35"/>
    <w:rsid w:val="00AB360E"/>
    <w:rsid w:val="00AB408A"/>
    <w:rsid w:val="00AB45A3"/>
    <w:rsid w:val="00AB6A50"/>
    <w:rsid w:val="00AB7411"/>
    <w:rsid w:val="00AC36F5"/>
    <w:rsid w:val="00AC3EED"/>
    <w:rsid w:val="00AC6F08"/>
    <w:rsid w:val="00AD5DB8"/>
    <w:rsid w:val="00AD6561"/>
    <w:rsid w:val="00AE2B0D"/>
    <w:rsid w:val="00AE360B"/>
    <w:rsid w:val="00AE4D5A"/>
    <w:rsid w:val="00AE7054"/>
    <w:rsid w:val="00AE7212"/>
    <w:rsid w:val="00AF1CAE"/>
    <w:rsid w:val="00AF203E"/>
    <w:rsid w:val="00AF23FD"/>
    <w:rsid w:val="00AF2B46"/>
    <w:rsid w:val="00AF47C5"/>
    <w:rsid w:val="00AF4BC6"/>
    <w:rsid w:val="00B05D96"/>
    <w:rsid w:val="00B07259"/>
    <w:rsid w:val="00B107CD"/>
    <w:rsid w:val="00B10A7C"/>
    <w:rsid w:val="00B11472"/>
    <w:rsid w:val="00B14F0D"/>
    <w:rsid w:val="00B154DD"/>
    <w:rsid w:val="00B167FB"/>
    <w:rsid w:val="00B21C68"/>
    <w:rsid w:val="00B22E54"/>
    <w:rsid w:val="00B25B89"/>
    <w:rsid w:val="00B30700"/>
    <w:rsid w:val="00B310A5"/>
    <w:rsid w:val="00B318C5"/>
    <w:rsid w:val="00B338D9"/>
    <w:rsid w:val="00B36ED4"/>
    <w:rsid w:val="00B41412"/>
    <w:rsid w:val="00B43593"/>
    <w:rsid w:val="00B435E0"/>
    <w:rsid w:val="00B44C81"/>
    <w:rsid w:val="00B47BA1"/>
    <w:rsid w:val="00B50CA4"/>
    <w:rsid w:val="00B50F21"/>
    <w:rsid w:val="00B51D25"/>
    <w:rsid w:val="00B52F71"/>
    <w:rsid w:val="00B56980"/>
    <w:rsid w:val="00B56C8E"/>
    <w:rsid w:val="00B60BCF"/>
    <w:rsid w:val="00B6393B"/>
    <w:rsid w:val="00B65FFF"/>
    <w:rsid w:val="00B70E9E"/>
    <w:rsid w:val="00B726BB"/>
    <w:rsid w:val="00B73CAD"/>
    <w:rsid w:val="00B77C3F"/>
    <w:rsid w:val="00B813BD"/>
    <w:rsid w:val="00B83CA3"/>
    <w:rsid w:val="00B84049"/>
    <w:rsid w:val="00B847BA"/>
    <w:rsid w:val="00B84E45"/>
    <w:rsid w:val="00B85834"/>
    <w:rsid w:val="00B87047"/>
    <w:rsid w:val="00B87DD0"/>
    <w:rsid w:val="00B943CB"/>
    <w:rsid w:val="00BA23FF"/>
    <w:rsid w:val="00BA4BE2"/>
    <w:rsid w:val="00BA534C"/>
    <w:rsid w:val="00BA7061"/>
    <w:rsid w:val="00BA7597"/>
    <w:rsid w:val="00BA76D3"/>
    <w:rsid w:val="00BB0153"/>
    <w:rsid w:val="00BB1F36"/>
    <w:rsid w:val="00BB3BB0"/>
    <w:rsid w:val="00BB3DD5"/>
    <w:rsid w:val="00BB463F"/>
    <w:rsid w:val="00BB46FE"/>
    <w:rsid w:val="00BB763B"/>
    <w:rsid w:val="00BC746C"/>
    <w:rsid w:val="00BD0401"/>
    <w:rsid w:val="00BD301C"/>
    <w:rsid w:val="00BD5035"/>
    <w:rsid w:val="00BD7EE7"/>
    <w:rsid w:val="00BE2A24"/>
    <w:rsid w:val="00BE43B2"/>
    <w:rsid w:val="00BF45F4"/>
    <w:rsid w:val="00BF569C"/>
    <w:rsid w:val="00BF75F5"/>
    <w:rsid w:val="00C013D8"/>
    <w:rsid w:val="00C014CB"/>
    <w:rsid w:val="00C065CD"/>
    <w:rsid w:val="00C10D0E"/>
    <w:rsid w:val="00C12157"/>
    <w:rsid w:val="00C14E5A"/>
    <w:rsid w:val="00C2089C"/>
    <w:rsid w:val="00C20D6E"/>
    <w:rsid w:val="00C22129"/>
    <w:rsid w:val="00C24674"/>
    <w:rsid w:val="00C24D5E"/>
    <w:rsid w:val="00C2758F"/>
    <w:rsid w:val="00C3323A"/>
    <w:rsid w:val="00C375CA"/>
    <w:rsid w:val="00C401C0"/>
    <w:rsid w:val="00C4453B"/>
    <w:rsid w:val="00C446BA"/>
    <w:rsid w:val="00C44E6E"/>
    <w:rsid w:val="00C4548F"/>
    <w:rsid w:val="00C45CA9"/>
    <w:rsid w:val="00C460AB"/>
    <w:rsid w:val="00C46ED1"/>
    <w:rsid w:val="00C4765F"/>
    <w:rsid w:val="00C53556"/>
    <w:rsid w:val="00C620B7"/>
    <w:rsid w:val="00C635B9"/>
    <w:rsid w:val="00C70725"/>
    <w:rsid w:val="00C70957"/>
    <w:rsid w:val="00C733E0"/>
    <w:rsid w:val="00C739B2"/>
    <w:rsid w:val="00C7496B"/>
    <w:rsid w:val="00C76102"/>
    <w:rsid w:val="00C77146"/>
    <w:rsid w:val="00C809F4"/>
    <w:rsid w:val="00C81357"/>
    <w:rsid w:val="00C82AFD"/>
    <w:rsid w:val="00C82E66"/>
    <w:rsid w:val="00C840CE"/>
    <w:rsid w:val="00C846A4"/>
    <w:rsid w:val="00C86146"/>
    <w:rsid w:val="00C87836"/>
    <w:rsid w:val="00C90999"/>
    <w:rsid w:val="00C91044"/>
    <w:rsid w:val="00C91FD6"/>
    <w:rsid w:val="00C962C7"/>
    <w:rsid w:val="00CA0212"/>
    <w:rsid w:val="00CA3D00"/>
    <w:rsid w:val="00CA4150"/>
    <w:rsid w:val="00CA6572"/>
    <w:rsid w:val="00CA6D48"/>
    <w:rsid w:val="00CB61DA"/>
    <w:rsid w:val="00CB6465"/>
    <w:rsid w:val="00CB7E3D"/>
    <w:rsid w:val="00CB7FF3"/>
    <w:rsid w:val="00CC2145"/>
    <w:rsid w:val="00CC5BDB"/>
    <w:rsid w:val="00CC652D"/>
    <w:rsid w:val="00CD028B"/>
    <w:rsid w:val="00CD2168"/>
    <w:rsid w:val="00CD294E"/>
    <w:rsid w:val="00CD3869"/>
    <w:rsid w:val="00CD4204"/>
    <w:rsid w:val="00CD426C"/>
    <w:rsid w:val="00CD5586"/>
    <w:rsid w:val="00CD5AE2"/>
    <w:rsid w:val="00CE1C12"/>
    <w:rsid w:val="00CE1C92"/>
    <w:rsid w:val="00CE1F43"/>
    <w:rsid w:val="00CE4C0D"/>
    <w:rsid w:val="00CF0FB9"/>
    <w:rsid w:val="00CF1161"/>
    <w:rsid w:val="00CF155B"/>
    <w:rsid w:val="00CF3D1A"/>
    <w:rsid w:val="00CF3ED7"/>
    <w:rsid w:val="00CF58CE"/>
    <w:rsid w:val="00CF6233"/>
    <w:rsid w:val="00CF654D"/>
    <w:rsid w:val="00CF66E5"/>
    <w:rsid w:val="00D02757"/>
    <w:rsid w:val="00D0458A"/>
    <w:rsid w:val="00D04801"/>
    <w:rsid w:val="00D04D46"/>
    <w:rsid w:val="00D05576"/>
    <w:rsid w:val="00D16ED1"/>
    <w:rsid w:val="00D16F58"/>
    <w:rsid w:val="00D17571"/>
    <w:rsid w:val="00D21332"/>
    <w:rsid w:val="00D2263C"/>
    <w:rsid w:val="00D24C04"/>
    <w:rsid w:val="00D26354"/>
    <w:rsid w:val="00D27FE1"/>
    <w:rsid w:val="00D31332"/>
    <w:rsid w:val="00D32095"/>
    <w:rsid w:val="00D44189"/>
    <w:rsid w:val="00D5144A"/>
    <w:rsid w:val="00D519B3"/>
    <w:rsid w:val="00D52EC1"/>
    <w:rsid w:val="00D53478"/>
    <w:rsid w:val="00D541C5"/>
    <w:rsid w:val="00D573AD"/>
    <w:rsid w:val="00D603AD"/>
    <w:rsid w:val="00D64024"/>
    <w:rsid w:val="00D65522"/>
    <w:rsid w:val="00D705E4"/>
    <w:rsid w:val="00D70ED2"/>
    <w:rsid w:val="00D71004"/>
    <w:rsid w:val="00D71123"/>
    <w:rsid w:val="00D7113D"/>
    <w:rsid w:val="00D714ED"/>
    <w:rsid w:val="00D74878"/>
    <w:rsid w:val="00D7516B"/>
    <w:rsid w:val="00D75C34"/>
    <w:rsid w:val="00D827BC"/>
    <w:rsid w:val="00D83D5B"/>
    <w:rsid w:val="00D83F55"/>
    <w:rsid w:val="00D940D4"/>
    <w:rsid w:val="00D94B6B"/>
    <w:rsid w:val="00D950A7"/>
    <w:rsid w:val="00D95AD2"/>
    <w:rsid w:val="00DA1AAF"/>
    <w:rsid w:val="00DA2767"/>
    <w:rsid w:val="00DA5057"/>
    <w:rsid w:val="00DA6AB1"/>
    <w:rsid w:val="00DA6E0E"/>
    <w:rsid w:val="00DA732A"/>
    <w:rsid w:val="00DA79E8"/>
    <w:rsid w:val="00DB148E"/>
    <w:rsid w:val="00DB4295"/>
    <w:rsid w:val="00DB57DC"/>
    <w:rsid w:val="00DB782D"/>
    <w:rsid w:val="00DC7E62"/>
    <w:rsid w:val="00DD173E"/>
    <w:rsid w:val="00DD1BF5"/>
    <w:rsid w:val="00DD374D"/>
    <w:rsid w:val="00DD6851"/>
    <w:rsid w:val="00DE2C34"/>
    <w:rsid w:val="00DE2EF8"/>
    <w:rsid w:val="00DE493D"/>
    <w:rsid w:val="00DE51EA"/>
    <w:rsid w:val="00DE7E66"/>
    <w:rsid w:val="00E033AB"/>
    <w:rsid w:val="00E043CC"/>
    <w:rsid w:val="00E045DC"/>
    <w:rsid w:val="00E16D7E"/>
    <w:rsid w:val="00E20F05"/>
    <w:rsid w:val="00E2118F"/>
    <w:rsid w:val="00E21BDB"/>
    <w:rsid w:val="00E227D5"/>
    <w:rsid w:val="00E2358C"/>
    <w:rsid w:val="00E24547"/>
    <w:rsid w:val="00E24818"/>
    <w:rsid w:val="00E26761"/>
    <w:rsid w:val="00E311F3"/>
    <w:rsid w:val="00E31775"/>
    <w:rsid w:val="00E32B66"/>
    <w:rsid w:val="00E35075"/>
    <w:rsid w:val="00E35FB5"/>
    <w:rsid w:val="00E3620D"/>
    <w:rsid w:val="00E369D2"/>
    <w:rsid w:val="00E40175"/>
    <w:rsid w:val="00E40A6B"/>
    <w:rsid w:val="00E413EF"/>
    <w:rsid w:val="00E4324C"/>
    <w:rsid w:val="00E45ABD"/>
    <w:rsid w:val="00E4680A"/>
    <w:rsid w:val="00E515C4"/>
    <w:rsid w:val="00E53E85"/>
    <w:rsid w:val="00E542C5"/>
    <w:rsid w:val="00E54721"/>
    <w:rsid w:val="00E5594B"/>
    <w:rsid w:val="00E55FF7"/>
    <w:rsid w:val="00E57C1A"/>
    <w:rsid w:val="00E626A2"/>
    <w:rsid w:val="00E668F5"/>
    <w:rsid w:val="00E70DB9"/>
    <w:rsid w:val="00E71A17"/>
    <w:rsid w:val="00E72636"/>
    <w:rsid w:val="00E7277A"/>
    <w:rsid w:val="00E72F1F"/>
    <w:rsid w:val="00E776F4"/>
    <w:rsid w:val="00E815A7"/>
    <w:rsid w:val="00E82F33"/>
    <w:rsid w:val="00E83F85"/>
    <w:rsid w:val="00E87EDC"/>
    <w:rsid w:val="00E90BCA"/>
    <w:rsid w:val="00E92C96"/>
    <w:rsid w:val="00E93C9B"/>
    <w:rsid w:val="00E978EA"/>
    <w:rsid w:val="00E97F35"/>
    <w:rsid w:val="00EA392C"/>
    <w:rsid w:val="00EA3AC1"/>
    <w:rsid w:val="00EA48B2"/>
    <w:rsid w:val="00EA4B38"/>
    <w:rsid w:val="00EA5748"/>
    <w:rsid w:val="00EA575D"/>
    <w:rsid w:val="00EA6503"/>
    <w:rsid w:val="00EA7724"/>
    <w:rsid w:val="00EB10E1"/>
    <w:rsid w:val="00EB1E62"/>
    <w:rsid w:val="00EB1EA6"/>
    <w:rsid w:val="00EB39BC"/>
    <w:rsid w:val="00EB3E7B"/>
    <w:rsid w:val="00EB557F"/>
    <w:rsid w:val="00EB725B"/>
    <w:rsid w:val="00EC6FDA"/>
    <w:rsid w:val="00ED0FD0"/>
    <w:rsid w:val="00ED299C"/>
    <w:rsid w:val="00ED3E86"/>
    <w:rsid w:val="00ED4453"/>
    <w:rsid w:val="00EE25E9"/>
    <w:rsid w:val="00EE4A0E"/>
    <w:rsid w:val="00EE5501"/>
    <w:rsid w:val="00EE5E94"/>
    <w:rsid w:val="00EF00D5"/>
    <w:rsid w:val="00EF28B8"/>
    <w:rsid w:val="00EF320A"/>
    <w:rsid w:val="00EF4CBC"/>
    <w:rsid w:val="00EF7614"/>
    <w:rsid w:val="00F03228"/>
    <w:rsid w:val="00F04BFF"/>
    <w:rsid w:val="00F05C66"/>
    <w:rsid w:val="00F06B63"/>
    <w:rsid w:val="00F07296"/>
    <w:rsid w:val="00F120ED"/>
    <w:rsid w:val="00F1481B"/>
    <w:rsid w:val="00F15FCA"/>
    <w:rsid w:val="00F200BE"/>
    <w:rsid w:val="00F202E4"/>
    <w:rsid w:val="00F24E45"/>
    <w:rsid w:val="00F257BB"/>
    <w:rsid w:val="00F275BC"/>
    <w:rsid w:val="00F31CFF"/>
    <w:rsid w:val="00F3338F"/>
    <w:rsid w:val="00F336B6"/>
    <w:rsid w:val="00F338DC"/>
    <w:rsid w:val="00F35D76"/>
    <w:rsid w:val="00F37A11"/>
    <w:rsid w:val="00F37B63"/>
    <w:rsid w:val="00F442C7"/>
    <w:rsid w:val="00F4522B"/>
    <w:rsid w:val="00F5569C"/>
    <w:rsid w:val="00F56FEF"/>
    <w:rsid w:val="00F57305"/>
    <w:rsid w:val="00F5759D"/>
    <w:rsid w:val="00F578C0"/>
    <w:rsid w:val="00F606E8"/>
    <w:rsid w:val="00F61B62"/>
    <w:rsid w:val="00F633FF"/>
    <w:rsid w:val="00F636C4"/>
    <w:rsid w:val="00F63E6E"/>
    <w:rsid w:val="00F6477A"/>
    <w:rsid w:val="00F6508E"/>
    <w:rsid w:val="00F6531E"/>
    <w:rsid w:val="00F70E60"/>
    <w:rsid w:val="00F77DF8"/>
    <w:rsid w:val="00F801D3"/>
    <w:rsid w:val="00F802F0"/>
    <w:rsid w:val="00F80DDD"/>
    <w:rsid w:val="00F82332"/>
    <w:rsid w:val="00F82832"/>
    <w:rsid w:val="00F8328D"/>
    <w:rsid w:val="00F86C5D"/>
    <w:rsid w:val="00F86FA9"/>
    <w:rsid w:val="00F87DD1"/>
    <w:rsid w:val="00F9056C"/>
    <w:rsid w:val="00F90A09"/>
    <w:rsid w:val="00F922FF"/>
    <w:rsid w:val="00F9393F"/>
    <w:rsid w:val="00F942F1"/>
    <w:rsid w:val="00F96AC2"/>
    <w:rsid w:val="00F96D0C"/>
    <w:rsid w:val="00FA25D0"/>
    <w:rsid w:val="00FA383C"/>
    <w:rsid w:val="00FA3DB9"/>
    <w:rsid w:val="00FA51E2"/>
    <w:rsid w:val="00FA65C0"/>
    <w:rsid w:val="00FA6634"/>
    <w:rsid w:val="00FB1443"/>
    <w:rsid w:val="00FB1C6F"/>
    <w:rsid w:val="00FB364A"/>
    <w:rsid w:val="00FB3A78"/>
    <w:rsid w:val="00FC1486"/>
    <w:rsid w:val="00FC7D7A"/>
    <w:rsid w:val="00FD1881"/>
    <w:rsid w:val="00FE54B2"/>
    <w:rsid w:val="00FE5743"/>
    <w:rsid w:val="00FF0632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8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85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D68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85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D6851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68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851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DD68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85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D685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D8FF77CF1F13D5F7C3D0D10E66D9006F44EEBB600923462E1E2FEF9110522E8DD9AE4AeDZC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D8FF77CF1F13D5F7C3D0D10E66D9006F44EEBB600923462E1E2FEF9110522E8DD9AE4ED8A0B365eAZ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D8FF77CF1F13D5F7C3D0D10E66D9006F44EEBB600923462E1E2FEF9110522E8DD9AE47eDZ0I" TargetMode="External"/><Relationship Id="rId5" Type="http://schemas.openxmlformats.org/officeDocument/2006/relationships/hyperlink" Target="consultantplus://offline/ref=F7D8FF77CF1F13D5F7C3D0D10E66D9006F44EEBB600923462E1E2FEF9110522E8DD9AE47eDZ0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1510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10098</CharactersWithSpaces>
  <SharedDoc>false</SharedDoc>
  <HLinks>
    <vt:vector size="96" baseType="variant">
      <vt:variant>
        <vt:i4>6684727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consultantplus://offline/ref=F7D8FF77CF1F13D5F7C3D0D10E66D9006F44EEBB600923462E1E2FEF9110522E8DD9AE4AeDZCI</vt:lpwstr>
      </vt:variant>
      <vt:variant>
        <vt:lpwstr/>
      </vt:variant>
      <vt:variant>
        <vt:i4>3604538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consultantplus://offline/ref=F7D8FF77CF1F13D5F7C3D0D10E66D9006F44EEBB600923462E1E2FEF9110522E8DD9AE4ED8A0B365eAZAI</vt:lpwstr>
      </vt:variant>
      <vt:variant>
        <vt:lpwstr/>
      </vt:variant>
      <vt:variant>
        <vt:i4>65602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65602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P78</vt:lpwstr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consultantplus://offline/ref=F7D8FF77CF1F13D5F7C3D0D10E66D9006F44EEBB600923462E1E2FEF9110522E8DD9AE47eDZ0I</vt:lpwstr>
      </vt:variant>
      <vt:variant>
        <vt:lpwstr/>
      </vt:variant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consultantplus://offline/ref=F7D8FF77CF1F13D5F7C3D0D10E66D9006F44EEBB600923462E1E2FEF9110522E8DD9AE47eDZ0I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User</cp:lastModifiedBy>
  <cp:revision>4</cp:revision>
  <cp:lastPrinted>2017-10-12T08:46:00Z</cp:lastPrinted>
  <dcterms:created xsi:type="dcterms:W3CDTF">2018-08-20T12:48:00Z</dcterms:created>
  <dcterms:modified xsi:type="dcterms:W3CDTF">2018-08-21T11:43:00Z</dcterms:modified>
</cp:coreProperties>
</file>